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7FD1" w14:textId="77777777" w:rsidR="009101CB" w:rsidRPr="0015074C" w:rsidRDefault="0015074C" w:rsidP="0015074C">
      <w:pPr>
        <w:ind w:right="840" w:firstLineChars="2400" w:firstLine="5040"/>
        <w:rPr>
          <w:rFonts w:ascii="UD デジタル 教科書体 N-B" w:eastAsia="UD デジタル 教科書体 N-B"/>
          <w:sz w:val="28"/>
        </w:rPr>
      </w:pPr>
      <w:r>
        <w:rPr>
          <w:noProof/>
        </w:rPr>
        <w:drawing>
          <wp:anchor distT="0" distB="0" distL="114300" distR="114300" simplePos="0" relativeHeight="251660288" behindDoc="0" locked="0" layoutInCell="1" allowOverlap="1" wp14:anchorId="2BFF71AE" wp14:editId="01B8DE1B">
            <wp:simplePos x="0" y="0"/>
            <wp:positionH relativeFrom="column">
              <wp:posOffset>289560</wp:posOffset>
            </wp:positionH>
            <wp:positionV relativeFrom="paragraph">
              <wp:posOffset>-123190</wp:posOffset>
            </wp:positionV>
            <wp:extent cx="27813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81300" cy="533400"/>
                    </a:xfrm>
                    <a:prstGeom prst="rect">
                      <a:avLst/>
                    </a:prstGeom>
                  </pic:spPr>
                </pic:pic>
              </a:graphicData>
            </a:graphic>
          </wp:anchor>
        </w:drawing>
      </w:r>
      <w:r w:rsidRPr="0015074C">
        <w:rPr>
          <w:rFonts w:ascii="UD デジタル 教科書体 N-B" w:eastAsia="UD デジタル 教科書体 N-B" w:hint="eastAsia"/>
          <w:sz w:val="28"/>
        </w:rPr>
        <w:t>協力家電店　専用応募用紙</w:t>
      </w:r>
    </w:p>
    <w:tbl>
      <w:tblPr>
        <w:tblStyle w:val="a9"/>
        <w:tblW w:w="9634" w:type="dxa"/>
        <w:tblLook w:val="04A0" w:firstRow="1" w:lastRow="0" w:firstColumn="1" w:lastColumn="0" w:noHBand="0" w:noVBand="1"/>
      </w:tblPr>
      <w:tblGrid>
        <w:gridCol w:w="2689"/>
        <w:gridCol w:w="6945"/>
      </w:tblGrid>
      <w:tr w:rsidR="004C3870" w14:paraId="1953D574" w14:textId="77777777" w:rsidTr="004C3870">
        <w:trPr>
          <w:trHeight w:val="415"/>
        </w:trPr>
        <w:tc>
          <w:tcPr>
            <w:tcW w:w="2689" w:type="dxa"/>
            <w:vMerge w:val="restart"/>
          </w:tcPr>
          <w:p w14:paraId="18AA40E8" w14:textId="09A922B2" w:rsidR="004C3870" w:rsidRPr="0056554F" w:rsidRDefault="00142A91" w:rsidP="00501D76">
            <w:pPr>
              <w:rPr>
                <w:b/>
                <w:sz w:val="28"/>
              </w:rPr>
            </w:pPr>
            <w:r>
              <w:rPr>
                <w:rFonts w:hint="eastAsia"/>
                <w:b/>
                <w:sz w:val="28"/>
              </w:rPr>
              <w:t>C</w:t>
            </w:r>
            <w:r w:rsidR="004C3870" w:rsidRPr="0056554F">
              <w:rPr>
                <w:rFonts w:hint="eastAsia"/>
                <w:b/>
                <w:sz w:val="28"/>
              </w:rPr>
              <w:t>コース</w:t>
            </w:r>
          </w:p>
          <w:p w14:paraId="5688BECD" w14:textId="6CE3F4E9" w:rsidR="004C3870" w:rsidRDefault="00142A91" w:rsidP="0056554F">
            <w:pPr>
              <w:jc w:val="center"/>
            </w:pPr>
            <w:r>
              <w:rPr>
                <w:rFonts w:hint="eastAsia"/>
              </w:rPr>
              <w:t>LED</w:t>
            </w:r>
            <w:r>
              <w:rPr>
                <w:rFonts w:hint="eastAsia"/>
              </w:rPr>
              <w:t>シーリングライト</w:t>
            </w:r>
          </w:p>
          <w:p w14:paraId="570C92FE" w14:textId="0678B80B" w:rsidR="00142A91" w:rsidRDefault="00142A91" w:rsidP="00142A91">
            <w:pPr>
              <w:jc w:val="center"/>
            </w:pPr>
            <w:r>
              <w:rPr>
                <w:rFonts w:hint="eastAsia"/>
              </w:rPr>
              <w:t>（</w:t>
            </w:r>
            <w:r>
              <w:rPr>
                <w:rFonts w:hint="eastAsia"/>
              </w:rPr>
              <w:t>6</w:t>
            </w:r>
            <w:r>
              <w:rPr>
                <w:rFonts w:hint="eastAsia"/>
              </w:rPr>
              <w:t>畳用以上）への更新</w:t>
            </w:r>
          </w:p>
        </w:tc>
        <w:tc>
          <w:tcPr>
            <w:tcW w:w="6945" w:type="dxa"/>
            <w:shd w:val="clear" w:color="auto" w:fill="D0CECE" w:themeFill="background2" w:themeFillShade="E6"/>
          </w:tcPr>
          <w:p w14:paraId="186FEFEB" w14:textId="75511AA9" w:rsidR="004C3870" w:rsidRDefault="00142A91" w:rsidP="00501D76">
            <w:r>
              <w:rPr>
                <w:rFonts w:hint="eastAsia"/>
              </w:rPr>
              <w:t>1</w:t>
            </w:r>
            <w:r>
              <w:t>,000</w:t>
            </w:r>
            <w:r w:rsidR="00E90F83">
              <w:rPr>
                <w:rFonts w:hint="eastAsia"/>
              </w:rPr>
              <w:t>円分の</w:t>
            </w:r>
            <w:r>
              <w:rPr>
                <w:rFonts w:hint="eastAsia"/>
              </w:rPr>
              <w:t>商品券を</w:t>
            </w:r>
            <w:r w:rsidR="004C3870">
              <w:rPr>
                <w:rFonts w:hint="eastAsia"/>
              </w:rPr>
              <w:t>プレゼント</w:t>
            </w:r>
          </w:p>
        </w:tc>
      </w:tr>
      <w:tr w:rsidR="004C3870" w14:paraId="07A06695" w14:textId="77777777" w:rsidTr="004C3870">
        <w:trPr>
          <w:trHeight w:val="1004"/>
        </w:trPr>
        <w:tc>
          <w:tcPr>
            <w:tcW w:w="2689" w:type="dxa"/>
            <w:vMerge/>
          </w:tcPr>
          <w:p w14:paraId="403076C4" w14:textId="77777777" w:rsidR="004C3870" w:rsidRDefault="004C3870" w:rsidP="00501D76"/>
        </w:tc>
        <w:tc>
          <w:tcPr>
            <w:tcW w:w="6945" w:type="dxa"/>
          </w:tcPr>
          <w:p w14:paraId="5344A1B7" w14:textId="77777777" w:rsidR="004C3870" w:rsidRDefault="004C3870" w:rsidP="004C3870">
            <w:r>
              <w:rPr>
                <w:rFonts w:hint="eastAsia"/>
              </w:rPr>
              <w:t>□</w:t>
            </w:r>
            <w:r w:rsidR="00142A91">
              <w:rPr>
                <w:rFonts w:hint="eastAsia"/>
              </w:rPr>
              <w:t>LED</w:t>
            </w:r>
            <w:r w:rsidR="00142A91">
              <w:rPr>
                <w:rFonts w:hint="eastAsia"/>
              </w:rPr>
              <w:t>シーリングライトの更新１か所　商品券</w:t>
            </w:r>
            <w:r w:rsidR="00142A91">
              <w:rPr>
                <w:rFonts w:hint="eastAsia"/>
              </w:rPr>
              <w:t>1</w:t>
            </w:r>
            <w:r w:rsidR="00142A91">
              <w:t>,000</w:t>
            </w:r>
            <w:r w:rsidR="00142A91">
              <w:rPr>
                <w:rFonts w:hint="eastAsia"/>
              </w:rPr>
              <w:t>円分×１口応募</w:t>
            </w:r>
          </w:p>
          <w:p w14:paraId="1597656B" w14:textId="77777777" w:rsidR="00142A91" w:rsidRDefault="00142A91" w:rsidP="004C3870">
            <w:r>
              <w:rPr>
                <w:rFonts w:hint="eastAsia"/>
              </w:rPr>
              <w:t>□</w:t>
            </w:r>
            <w:r>
              <w:rPr>
                <w:rFonts w:hint="eastAsia"/>
              </w:rPr>
              <w:t>LED</w:t>
            </w:r>
            <w:r>
              <w:rPr>
                <w:rFonts w:hint="eastAsia"/>
              </w:rPr>
              <w:t>シーリングライトの更新２か所　商品券</w:t>
            </w:r>
            <w:r>
              <w:rPr>
                <w:rFonts w:hint="eastAsia"/>
              </w:rPr>
              <w:t>1</w:t>
            </w:r>
            <w:r>
              <w:t>,000</w:t>
            </w:r>
            <w:r>
              <w:rPr>
                <w:rFonts w:hint="eastAsia"/>
              </w:rPr>
              <w:t>円分×２口応募</w:t>
            </w:r>
          </w:p>
          <w:p w14:paraId="6E6181EB" w14:textId="77777777" w:rsidR="00142A91" w:rsidRDefault="00142A91" w:rsidP="004C3870">
            <w:r>
              <w:rPr>
                <w:rFonts w:hint="eastAsia"/>
              </w:rPr>
              <w:t>□</w:t>
            </w:r>
            <w:r>
              <w:rPr>
                <w:rFonts w:hint="eastAsia"/>
              </w:rPr>
              <w:t>LED</w:t>
            </w:r>
            <w:r>
              <w:rPr>
                <w:rFonts w:hint="eastAsia"/>
              </w:rPr>
              <w:t>シーリングライトの更新３か所　商品券</w:t>
            </w:r>
            <w:r>
              <w:rPr>
                <w:rFonts w:hint="eastAsia"/>
              </w:rPr>
              <w:t>1</w:t>
            </w:r>
            <w:r>
              <w:t>,000</w:t>
            </w:r>
            <w:r>
              <w:rPr>
                <w:rFonts w:hint="eastAsia"/>
              </w:rPr>
              <w:t>円分×３口応募</w:t>
            </w:r>
          </w:p>
          <w:p w14:paraId="269D9D18" w14:textId="787C1688" w:rsidR="00142A91" w:rsidRDefault="00142A91" w:rsidP="004C3870">
            <w:r>
              <w:rPr>
                <w:rFonts w:hint="eastAsia"/>
              </w:rPr>
              <w:t>□</w:t>
            </w:r>
            <w:r>
              <w:rPr>
                <w:rFonts w:hint="eastAsia"/>
              </w:rPr>
              <w:t>LED</w:t>
            </w:r>
            <w:r>
              <w:rPr>
                <w:rFonts w:hint="eastAsia"/>
              </w:rPr>
              <w:t>シーリングライトの更新４か所　商品券</w:t>
            </w:r>
            <w:r>
              <w:rPr>
                <w:rFonts w:hint="eastAsia"/>
              </w:rPr>
              <w:t>1</w:t>
            </w:r>
            <w:r>
              <w:t>,000</w:t>
            </w:r>
            <w:r>
              <w:rPr>
                <w:rFonts w:hint="eastAsia"/>
              </w:rPr>
              <w:t>円分×４口応募</w:t>
            </w:r>
          </w:p>
        </w:tc>
      </w:tr>
    </w:tbl>
    <w:p w14:paraId="2F8C12D5" w14:textId="77777777" w:rsidR="007E3526" w:rsidRDefault="007E3526" w:rsidP="00501D76"/>
    <w:tbl>
      <w:tblPr>
        <w:tblStyle w:val="a9"/>
        <w:tblW w:w="0" w:type="auto"/>
        <w:tblLook w:val="04A0" w:firstRow="1" w:lastRow="0" w:firstColumn="1" w:lastColumn="0" w:noHBand="0" w:noVBand="1"/>
      </w:tblPr>
      <w:tblGrid>
        <w:gridCol w:w="1413"/>
        <w:gridCol w:w="3401"/>
        <w:gridCol w:w="1135"/>
        <w:gridCol w:w="3679"/>
      </w:tblGrid>
      <w:tr w:rsidR="00610A02" w14:paraId="557C1DF6" w14:textId="77777777" w:rsidTr="00610A02">
        <w:trPr>
          <w:trHeight w:val="600"/>
        </w:trPr>
        <w:tc>
          <w:tcPr>
            <w:tcW w:w="1413" w:type="dxa"/>
            <w:shd w:val="clear" w:color="auto" w:fill="D0CECE" w:themeFill="background2" w:themeFillShade="E6"/>
            <w:vAlign w:val="center"/>
          </w:tcPr>
          <w:p w14:paraId="2BBB51C4" w14:textId="77777777" w:rsidR="00610A02" w:rsidRDefault="00610A02" w:rsidP="00501D76">
            <w:r>
              <w:rPr>
                <w:rFonts w:hint="eastAsia"/>
              </w:rPr>
              <w:t>応募者氏名</w:t>
            </w:r>
          </w:p>
        </w:tc>
        <w:tc>
          <w:tcPr>
            <w:tcW w:w="3401" w:type="dxa"/>
            <w:vAlign w:val="center"/>
          </w:tcPr>
          <w:p w14:paraId="4C3CA49E" w14:textId="77777777" w:rsidR="00610A02" w:rsidRDefault="00610A02" w:rsidP="00501D76"/>
        </w:tc>
        <w:tc>
          <w:tcPr>
            <w:tcW w:w="1135" w:type="dxa"/>
            <w:shd w:val="clear" w:color="auto" w:fill="D0CECE" w:themeFill="background2" w:themeFillShade="E6"/>
            <w:vAlign w:val="center"/>
          </w:tcPr>
          <w:p w14:paraId="4D842820" w14:textId="77777777" w:rsidR="00610A02" w:rsidRDefault="00610A02" w:rsidP="00501D76">
            <w:r>
              <w:rPr>
                <w:rFonts w:hint="eastAsia"/>
              </w:rPr>
              <w:t>電話番号</w:t>
            </w:r>
          </w:p>
        </w:tc>
        <w:tc>
          <w:tcPr>
            <w:tcW w:w="3679" w:type="dxa"/>
            <w:vAlign w:val="center"/>
          </w:tcPr>
          <w:p w14:paraId="62042E96" w14:textId="77777777" w:rsidR="00610A02" w:rsidRDefault="00610A02" w:rsidP="00501D76">
            <w:r>
              <w:rPr>
                <w:rFonts w:hint="eastAsia"/>
              </w:rPr>
              <w:t xml:space="preserve">　　　　－　　　　　－</w:t>
            </w:r>
          </w:p>
        </w:tc>
      </w:tr>
      <w:tr w:rsidR="00610A02" w14:paraId="087D5BC6" w14:textId="77777777" w:rsidTr="00610A02">
        <w:trPr>
          <w:trHeight w:val="695"/>
        </w:trPr>
        <w:tc>
          <w:tcPr>
            <w:tcW w:w="1413" w:type="dxa"/>
            <w:shd w:val="clear" w:color="auto" w:fill="D0CECE" w:themeFill="background2" w:themeFillShade="E6"/>
            <w:vAlign w:val="center"/>
          </w:tcPr>
          <w:p w14:paraId="15964EAC" w14:textId="77777777" w:rsidR="00610A02" w:rsidRDefault="00610A02" w:rsidP="00501D76">
            <w:r>
              <w:rPr>
                <w:rFonts w:hint="eastAsia"/>
              </w:rPr>
              <w:t>住所</w:t>
            </w:r>
          </w:p>
        </w:tc>
        <w:tc>
          <w:tcPr>
            <w:tcW w:w="8215" w:type="dxa"/>
            <w:gridSpan w:val="3"/>
            <w:vAlign w:val="center"/>
          </w:tcPr>
          <w:p w14:paraId="4254C9F7" w14:textId="77777777" w:rsidR="00610A02" w:rsidRDefault="00610A02" w:rsidP="00501D76">
            <w:r>
              <w:rPr>
                <w:rFonts w:hint="eastAsia"/>
              </w:rPr>
              <w:t>〒</w:t>
            </w:r>
          </w:p>
          <w:p w14:paraId="49D4EC63" w14:textId="77777777" w:rsidR="00610A02" w:rsidRDefault="00610A02" w:rsidP="00501D76"/>
        </w:tc>
      </w:tr>
    </w:tbl>
    <w:p w14:paraId="4C366B2F" w14:textId="77777777" w:rsidR="00610A02" w:rsidRPr="00D92AE2" w:rsidRDefault="00D92AE2" w:rsidP="00501D76">
      <w:pPr>
        <w:rPr>
          <w:sz w:val="14"/>
        </w:rPr>
      </w:pPr>
      <w:r w:rsidRPr="00D92AE2">
        <w:rPr>
          <w:rFonts w:hint="eastAsia"/>
          <w:sz w:val="14"/>
        </w:rPr>
        <w:t>※応募によりお送りいただいた個人情報は、本事業の景品および参考資料等の発送以外には使用しません。また、事業終了後は適切に破棄いたします。</w:t>
      </w:r>
    </w:p>
    <w:p w14:paraId="5EBAC303" w14:textId="77777777" w:rsidR="00D92AE2" w:rsidRDefault="00D92AE2" w:rsidP="00501D76"/>
    <w:tbl>
      <w:tblPr>
        <w:tblStyle w:val="a9"/>
        <w:tblW w:w="0" w:type="auto"/>
        <w:tblLook w:val="04A0" w:firstRow="1" w:lastRow="0" w:firstColumn="1" w:lastColumn="0" w:noHBand="0" w:noVBand="1"/>
      </w:tblPr>
      <w:tblGrid>
        <w:gridCol w:w="9628"/>
      </w:tblGrid>
      <w:tr w:rsidR="004C3870" w14:paraId="2B652AEA" w14:textId="77777777" w:rsidTr="004C3870">
        <w:tc>
          <w:tcPr>
            <w:tcW w:w="9628" w:type="dxa"/>
            <w:shd w:val="clear" w:color="auto" w:fill="D0CECE" w:themeFill="background2" w:themeFillShade="E6"/>
          </w:tcPr>
          <w:p w14:paraId="3DD83B3B" w14:textId="30AA5B25" w:rsidR="004C3870" w:rsidRDefault="00142A91" w:rsidP="00501D76">
            <w:r>
              <w:rPr>
                <w:rFonts w:hint="eastAsia"/>
              </w:rPr>
              <w:t>更新</w:t>
            </w:r>
            <w:r w:rsidRPr="00144746">
              <w:rPr>
                <w:rFonts w:hint="eastAsia"/>
                <w:b/>
                <w:bCs/>
                <w:sz w:val="24"/>
                <w:szCs w:val="28"/>
              </w:rPr>
              <w:t>前</w:t>
            </w:r>
            <w:r>
              <w:rPr>
                <w:rFonts w:hint="eastAsia"/>
              </w:rPr>
              <w:t>の照明器具の適正処分について</w:t>
            </w:r>
            <w:r w:rsidR="004C3870">
              <w:rPr>
                <w:rFonts w:hint="eastAsia"/>
              </w:rPr>
              <w:t>（１つ選択してください）</w:t>
            </w:r>
          </w:p>
        </w:tc>
      </w:tr>
      <w:tr w:rsidR="004C3870" w14:paraId="2BFB5A87" w14:textId="77777777" w:rsidTr="004C3870">
        <w:tc>
          <w:tcPr>
            <w:tcW w:w="9628" w:type="dxa"/>
          </w:tcPr>
          <w:p w14:paraId="632C1CBC" w14:textId="75644C5C" w:rsidR="004C3870" w:rsidRDefault="00142A91" w:rsidP="00501D76">
            <w:r>
              <w:rPr>
                <w:rFonts w:hint="eastAsia"/>
              </w:rPr>
              <w:t>□購入した家電店による引き取り処分</w:t>
            </w:r>
          </w:p>
          <w:p w14:paraId="2E574E4F" w14:textId="3B4A6DD3" w:rsidR="004C3870" w:rsidRDefault="00142A91" w:rsidP="00501D76">
            <w:r>
              <w:rPr>
                <w:rFonts w:hint="eastAsia"/>
              </w:rPr>
              <w:t>□行政（市町村）が指定している</w:t>
            </w:r>
            <w:r w:rsidRPr="00142A91">
              <w:rPr>
                <w:rFonts w:hint="eastAsia"/>
              </w:rPr>
              <w:t>蛍光灯回収拠点</w:t>
            </w:r>
            <w:r>
              <w:rPr>
                <w:rFonts w:hint="eastAsia"/>
              </w:rPr>
              <w:t>への持ち込み</w:t>
            </w:r>
          </w:p>
          <w:p w14:paraId="666409C2" w14:textId="11719410" w:rsidR="004C3870" w:rsidRDefault="00142A91" w:rsidP="00501D76">
            <w:r>
              <w:rPr>
                <w:rFonts w:hint="eastAsia"/>
              </w:rPr>
              <w:t>□行政（市町村）が指定している出し方（大型ごみ等）による処分</w:t>
            </w:r>
          </w:p>
          <w:p w14:paraId="42750B88" w14:textId="77777777" w:rsidR="004C3870" w:rsidRPr="005A64D0" w:rsidRDefault="00142A91" w:rsidP="00501D76">
            <w:r w:rsidRPr="005A64D0">
              <w:rPr>
                <w:rFonts w:hint="eastAsia"/>
              </w:rPr>
              <w:t>□購入した家電店以外の事業者（近くの電器店等）による引き取り処分</w:t>
            </w:r>
          </w:p>
          <w:p w14:paraId="26D7483F" w14:textId="3F6DFF9F" w:rsidR="005A64D0" w:rsidRPr="005A64D0" w:rsidRDefault="00142A91" w:rsidP="00501D76">
            <w:pPr>
              <w:rPr>
                <w:color w:val="FF0000"/>
              </w:rPr>
            </w:pPr>
            <w:r w:rsidRPr="005A64D0">
              <w:rPr>
                <w:rFonts w:hint="eastAsia"/>
              </w:rPr>
              <w:t>□その他</w:t>
            </w:r>
            <w:r w:rsidR="005A64D0" w:rsidRPr="005A64D0">
              <w:rPr>
                <w:rFonts w:hint="eastAsia"/>
              </w:rPr>
              <w:t>（　　　　　　　　　　　　　　　　　　　　　　　　　　　　　　　　　　　　）</w:t>
            </w:r>
          </w:p>
        </w:tc>
      </w:tr>
    </w:tbl>
    <w:p w14:paraId="24B4E226" w14:textId="77777777" w:rsidR="00142A91" w:rsidRDefault="00142A91" w:rsidP="00142A91"/>
    <w:tbl>
      <w:tblPr>
        <w:tblStyle w:val="a9"/>
        <w:tblW w:w="0" w:type="auto"/>
        <w:tblLook w:val="04A0" w:firstRow="1" w:lastRow="0" w:firstColumn="1" w:lastColumn="0" w:noHBand="0" w:noVBand="1"/>
      </w:tblPr>
      <w:tblGrid>
        <w:gridCol w:w="988"/>
        <w:gridCol w:w="2221"/>
        <w:gridCol w:w="614"/>
        <w:gridCol w:w="2595"/>
        <w:gridCol w:w="240"/>
        <w:gridCol w:w="2970"/>
      </w:tblGrid>
      <w:tr w:rsidR="00144746" w14:paraId="000FFCFD" w14:textId="77777777" w:rsidTr="00FA1D76">
        <w:tc>
          <w:tcPr>
            <w:tcW w:w="6418" w:type="dxa"/>
            <w:gridSpan w:val="4"/>
            <w:shd w:val="clear" w:color="auto" w:fill="D0CECE" w:themeFill="background2" w:themeFillShade="E6"/>
          </w:tcPr>
          <w:p w14:paraId="2C3B3E6D" w14:textId="0A91594E" w:rsidR="00144746" w:rsidRDefault="00144746" w:rsidP="004529D9">
            <w:r>
              <w:rPr>
                <w:rFonts w:hint="eastAsia"/>
              </w:rPr>
              <w:t>更新</w:t>
            </w:r>
            <w:r>
              <w:rPr>
                <w:rFonts w:hint="eastAsia"/>
                <w:b/>
                <w:sz w:val="24"/>
                <w:szCs w:val="26"/>
              </w:rPr>
              <w:t>後</w:t>
            </w:r>
            <w:r>
              <w:rPr>
                <w:rFonts w:hint="eastAsia"/>
              </w:rPr>
              <w:t>の</w:t>
            </w:r>
            <w:r>
              <w:rPr>
                <w:rFonts w:hint="eastAsia"/>
              </w:rPr>
              <w:t>LED</w:t>
            </w:r>
            <w:r>
              <w:rPr>
                <w:rFonts w:hint="eastAsia"/>
              </w:rPr>
              <w:t>シーリングライトについて</w:t>
            </w:r>
            <w:r w:rsidR="001A5DEF">
              <w:rPr>
                <w:rFonts w:hint="eastAsia"/>
              </w:rPr>
              <w:t>（応募口数分、記入）</w:t>
            </w:r>
          </w:p>
        </w:tc>
        <w:tc>
          <w:tcPr>
            <w:tcW w:w="3210" w:type="dxa"/>
            <w:gridSpan w:val="2"/>
            <w:shd w:val="clear" w:color="auto" w:fill="D0CECE" w:themeFill="background2" w:themeFillShade="E6"/>
          </w:tcPr>
          <w:p w14:paraId="77D6A1F4" w14:textId="77777777" w:rsidR="00144746" w:rsidRDefault="00144746" w:rsidP="004529D9">
            <w:r>
              <w:rPr>
                <w:rFonts w:hint="eastAsia"/>
              </w:rPr>
              <w:t>協力家電店　確認印</w:t>
            </w:r>
          </w:p>
        </w:tc>
      </w:tr>
      <w:tr w:rsidR="00142A91" w14:paraId="6C7A4C09" w14:textId="77777777" w:rsidTr="001A5DEF">
        <w:tc>
          <w:tcPr>
            <w:tcW w:w="3209" w:type="dxa"/>
            <w:gridSpan w:val="2"/>
            <w:tcBorders>
              <w:bottom w:val="dashed" w:sz="4" w:space="0" w:color="auto"/>
            </w:tcBorders>
          </w:tcPr>
          <w:p w14:paraId="00692665" w14:textId="5A63F70E" w:rsidR="00142A91" w:rsidRDefault="001A5DEF" w:rsidP="001A5DEF">
            <w:r>
              <w:rPr>
                <w:rFonts w:hint="eastAsia"/>
              </w:rPr>
              <w:t>１）型番：</w:t>
            </w:r>
          </w:p>
        </w:tc>
        <w:tc>
          <w:tcPr>
            <w:tcW w:w="3209" w:type="dxa"/>
            <w:gridSpan w:val="2"/>
            <w:tcBorders>
              <w:bottom w:val="dashed" w:sz="4" w:space="0" w:color="auto"/>
            </w:tcBorders>
          </w:tcPr>
          <w:p w14:paraId="5CF291CF" w14:textId="35F8DFF1" w:rsidR="00142A91" w:rsidRDefault="001A5DEF" w:rsidP="001A5DEF">
            <w:r>
              <w:rPr>
                <w:rFonts w:hint="eastAsia"/>
              </w:rPr>
              <w:t>３）型番：</w:t>
            </w:r>
          </w:p>
        </w:tc>
        <w:tc>
          <w:tcPr>
            <w:tcW w:w="3210" w:type="dxa"/>
            <w:gridSpan w:val="2"/>
            <w:vMerge w:val="restart"/>
          </w:tcPr>
          <w:p w14:paraId="60D0A4A2" w14:textId="77777777" w:rsidR="00142A91" w:rsidRDefault="00142A91" w:rsidP="004529D9"/>
          <w:p w14:paraId="3F48B7FD" w14:textId="77777777" w:rsidR="00142A91" w:rsidRDefault="00142A91" w:rsidP="004529D9"/>
          <w:p w14:paraId="63C73648" w14:textId="77777777" w:rsidR="00142A91" w:rsidRDefault="00142A91" w:rsidP="004529D9"/>
        </w:tc>
      </w:tr>
      <w:tr w:rsidR="00142A91" w14:paraId="00428455" w14:textId="77777777" w:rsidTr="001A5DEF">
        <w:tc>
          <w:tcPr>
            <w:tcW w:w="3209" w:type="dxa"/>
            <w:gridSpan w:val="2"/>
            <w:tcBorders>
              <w:top w:val="dashed" w:sz="4" w:space="0" w:color="auto"/>
              <w:bottom w:val="single" w:sz="4" w:space="0" w:color="auto"/>
            </w:tcBorders>
          </w:tcPr>
          <w:p w14:paraId="2AC3D3FB" w14:textId="4809B651" w:rsidR="00142A91" w:rsidRDefault="001A5DEF" w:rsidP="001A5DEF">
            <w:r>
              <w:rPr>
                <w:rFonts w:hint="eastAsia"/>
              </w:rPr>
              <w:t>１）畳数：</w:t>
            </w:r>
          </w:p>
        </w:tc>
        <w:tc>
          <w:tcPr>
            <w:tcW w:w="3209" w:type="dxa"/>
            <w:gridSpan w:val="2"/>
            <w:tcBorders>
              <w:top w:val="dashed" w:sz="4" w:space="0" w:color="auto"/>
              <w:bottom w:val="single" w:sz="4" w:space="0" w:color="auto"/>
            </w:tcBorders>
          </w:tcPr>
          <w:p w14:paraId="35A80E70" w14:textId="27B3E184" w:rsidR="00142A91" w:rsidRDefault="001A5DEF" w:rsidP="004529D9">
            <w:r>
              <w:rPr>
                <w:rFonts w:hint="eastAsia"/>
              </w:rPr>
              <w:t>３）畳数：</w:t>
            </w:r>
          </w:p>
        </w:tc>
        <w:tc>
          <w:tcPr>
            <w:tcW w:w="3210" w:type="dxa"/>
            <w:gridSpan w:val="2"/>
            <w:vMerge/>
          </w:tcPr>
          <w:p w14:paraId="0B3EB8C1" w14:textId="77777777" w:rsidR="00142A91" w:rsidRDefault="00142A91" w:rsidP="004529D9"/>
        </w:tc>
      </w:tr>
      <w:tr w:rsidR="00142A91" w14:paraId="640BE5E8" w14:textId="77777777" w:rsidTr="001A5DEF">
        <w:tc>
          <w:tcPr>
            <w:tcW w:w="3209" w:type="dxa"/>
            <w:gridSpan w:val="2"/>
            <w:tcBorders>
              <w:bottom w:val="dashed" w:sz="4" w:space="0" w:color="auto"/>
            </w:tcBorders>
          </w:tcPr>
          <w:p w14:paraId="12DB578C" w14:textId="37A42049" w:rsidR="00142A91" w:rsidRDefault="001A5DEF" w:rsidP="001A5DEF">
            <w:r>
              <w:rPr>
                <w:rFonts w:hint="eastAsia"/>
              </w:rPr>
              <w:t>２）型番：</w:t>
            </w:r>
          </w:p>
        </w:tc>
        <w:tc>
          <w:tcPr>
            <w:tcW w:w="3209" w:type="dxa"/>
            <w:gridSpan w:val="2"/>
            <w:tcBorders>
              <w:bottom w:val="dashed" w:sz="4" w:space="0" w:color="auto"/>
            </w:tcBorders>
          </w:tcPr>
          <w:p w14:paraId="03BA3EDA" w14:textId="3ADF4AF0" w:rsidR="00142A91" w:rsidRDefault="001A5DEF" w:rsidP="004529D9">
            <w:r>
              <w:rPr>
                <w:rFonts w:hint="eastAsia"/>
              </w:rPr>
              <w:t>４）型番：</w:t>
            </w:r>
          </w:p>
        </w:tc>
        <w:tc>
          <w:tcPr>
            <w:tcW w:w="3210" w:type="dxa"/>
            <w:gridSpan w:val="2"/>
            <w:vMerge/>
          </w:tcPr>
          <w:p w14:paraId="1B09DA64" w14:textId="77777777" w:rsidR="00142A91" w:rsidRDefault="00142A91" w:rsidP="004529D9"/>
        </w:tc>
      </w:tr>
      <w:tr w:rsidR="001A5DEF" w14:paraId="07BF5634" w14:textId="77777777" w:rsidTr="001A5DEF">
        <w:trPr>
          <w:trHeight w:val="347"/>
        </w:trPr>
        <w:tc>
          <w:tcPr>
            <w:tcW w:w="3209" w:type="dxa"/>
            <w:gridSpan w:val="2"/>
            <w:tcBorders>
              <w:top w:val="dashed" w:sz="4" w:space="0" w:color="auto"/>
              <w:bottom w:val="single" w:sz="4" w:space="0" w:color="auto"/>
            </w:tcBorders>
          </w:tcPr>
          <w:p w14:paraId="6A54DF43" w14:textId="2E7768B6" w:rsidR="001A5DEF" w:rsidRDefault="001A5DEF" w:rsidP="001A5DEF">
            <w:r>
              <w:rPr>
                <w:rFonts w:hint="eastAsia"/>
              </w:rPr>
              <w:t>２）畳数：</w:t>
            </w:r>
          </w:p>
        </w:tc>
        <w:tc>
          <w:tcPr>
            <w:tcW w:w="3209" w:type="dxa"/>
            <w:gridSpan w:val="2"/>
            <w:tcBorders>
              <w:top w:val="dashed" w:sz="4" w:space="0" w:color="auto"/>
              <w:bottom w:val="single" w:sz="4" w:space="0" w:color="auto"/>
            </w:tcBorders>
          </w:tcPr>
          <w:p w14:paraId="377FCE72" w14:textId="234AA5B1" w:rsidR="001A5DEF" w:rsidRDefault="001A5DEF" w:rsidP="004529D9">
            <w:r>
              <w:rPr>
                <w:rFonts w:hint="eastAsia"/>
              </w:rPr>
              <w:t>４）畳数：</w:t>
            </w:r>
          </w:p>
        </w:tc>
        <w:tc>
          <w:tcPr>
            <w:tcW w:w="3210" w:type="dxa"/>
            <w:gridSpan w:val="2"/>
            <w:vMerge/>
          </w:tcPr>
          <w:p w14:paraId="3D1FCB19" w14:textId="77777777" w:rsidR="001A5DEF" w:rsidRDefault="001A5DEF" w:rsidP="004529D9"/>
        </w:tc>
      </w:tr>
      <w:tr w:rsidR="001A5DEF" w14:paraId="57CF856C" w14:textId="77777777" w:rsidTr="001A5DEF">
        <w:trPr>
          <w:trHeight w:val="551"/>
        </w:trPr>
        <w:tc>
          <w:tcPr>
            <w:tcW w:w="988" w:type="dxa"/>
            <w:tcBorders>
              <w:top w:val="single" w:sz="4" w:space="0" w:color="auto"/>
              <w:bottom w:val="single" w:sz="4" w:space="0" w:color="auto"/>
            </w:tcBorders>
            <w:shd w:val="clear" w:color="auto" w:fill="D0CECE" w:themeFill="background2" w:themeFillShade="E6"/>
            <w:vAlign w:val="center"/>
          </w:tcPr>
          <w:p w14:paraId="3490E599" w14:textId="4F4B9429" w:rsidR="001A5DEF" w:rsidRDefault="001A5DEF" w:rsidP="004529D9">
            <w:r>
              <w:rPr>
                <w:rFonts w:hint="eastAsia"/>
              </w:rPr>
              <w:t>購入日</w:t>
            </w:r>
          </w:p>
        </w:tc>
        <w:tc>
          <w:tcPr>
            <w:tcW w:w="2835" w:type="dxa"/>
            <w:gridSpan w:val="2"/>
            <w:tcBorders>
              <w:top w:val="single" w:sz="4" w:space="0" w:color="auto"/>
              <w:bottom w:val="single" w:sz="4" w:space="0" w:color="auto"/>
            </w:tcBorders>
            <w:vAlign w:val="center"/>
          </w:tcPr>
          <w:p w14:paraId="35C4DBE0" w14:textId="09DED982" w:rsidR="001A5DEF" w:rsidRDefault="001A5DEF" w:rsidP="004529D9">
            <w:r>
              <w:rPr>
                <w:rFonts w:hint="eastAsia"/>
              </w:rPr>
              <w:t xml:space="preserve">　　　年　　　月　　　日</w:t>
            </w:r>
          </w:p>
        </w:tc>
        <w:tc>
          <w:tcPr>
            <w:tcW w:w="2835" w:type="dxa"/>
            <w:gridSpan w:val="2"/>
            <w:tcBorders>
              <w:top w:val="single" w:sz="4" w:space="0" w:color="auto"/>
              <w:bottom w:val="single" w:sz="4" w:space="0" w:color="auto"/>
            </w:tcBorders>
            <w:shd w:val="clear" w:color="auto" w:fill="D0CECE" w:themeFill="background2" w:themeFillShade="E6"/>
            <w:vAlign w:val="center"/>
          </w:tcPr>
          <w:p w14:paraId="5C33EA2E" w14:textId="3E0AF64C" w:rsidR="001A5DEF" w:rsidRDefault="001A5DEF" w:rsidP="004529D9">
            <w:r>
              <w:rPr>
                <w:rFonts w:hint="eastAsia"/>
              </w:rPr>
              <w:t>購入店舗（支店名まで記入）</w:t>
            </w:r>
          </w:p>
        </w:tc>
        <w:tc>
          <w:tcPr>
            <w:tcW w:w="2970" w:type="dxa"/>
            <w:tcBorders>
              <w:top w:val="single" w:sz="4" w:space="0" w:color="auto"/>
              <w:bottom w:val="single" w:sz="4" w:space="0" w:color="auto"/>
            </w:tcBorders>
            <w:vAlign w:val="center"/>
          </w:tcPr>
          <w:p w14:paraId="29F930BD" w14:textId="4877BCC0" w:rsidR="001A5DEF" w:rsidRDefault="001A5DEF" w:rsidP="004529D9"/>
        </w:tc>
      </w:tr>
      <w:tr w:rsidR="001A5DEF" w14:paraId="07FA7685" w14:textId="77777777" w:rsidTr="007C0159">
        <w:trPr>
          <w:trHeight w:val="418"/>
        </w:trPr>
        <w:tc>
          <w:tcPr>
            <w:tcW w:w="9628" w:type="dxa"/>
            <w:gridSpan w:val="6"/>
            <w:tcBorders>
              <w:top w:val="single" w:sz="4" w:space="0" w:color="auto"/>
              <w:bottom w:val="single" w:sz="4" w:space="0" w:color="auto"/>
            </w:tcBorders>
            <w:shd w:val="clear" w:color="auto" w:fill="FFFFFF" w:themeFill="background1"/>
            <w:vAlign w:val="center"/>
          </w:tcPr>
          <w:p w14:paraId="1AFA1B6A" w14:textId="323356BD" w:rsidR="001A5DEF" w:rsidRDefault="007C0159" w:rsidP="004529D9">
            <w:r w:rsidRPr="00496139">
              <w:rPr>
                <w:rFonts w:hint="eastAsia"/>
                <w:sz w:val="18"/>
                <w:szCs w:val="18"/>
              </w:rPr>
              <w:t>※</w:t>
            </w:r>
            <w:r>
              <w:rPr>
                <w:rFonts w:hint="eastAsia"/>
                <w:sz w:val="18"/>
                <w:szCs w:val="18"/>
              </w:rPr>
              <w:t>LED</w:t>
            </w:r>
            <w:r>
              <w:rPr>
                <w:rFonts w:hint="eastAsia"/>
                <w:sz w:val="18"/>
                <w:szCs w:val="18"/>
              </w:rPr>
              <w:t>照明</w:t>
            </w:r>
            <w:r w:rsidRPr="00496139">
              <w:rPr>
                <w:rFonts w:hint="eastAsia"/>
                <w:sz w:val="18"/>
                <w:szCs w:val="18"/>
              </w:rPr>
              <w:t>の購入</w:t>
            </w:r>
            <w:r>
              <w:rPr>
                <w:rFonts w:hint="eastAsia"/>
                <w:sz w:val="18"/>
                <w:szCs w:val="18"/>
              </w:rPr>
              <w:t>を証明する</w:t>
            </w:r>
            <w:r w:rsidRPr="00496139">
              <w:rPr>
                <w:rFonts w:asciiTheme="majorEastAsia" w:eastAsiaTheme="majorEastAsia" w:hAnsiTheme="majorEastAsia" w:hint="eastAsia"/>
                <w:b/>
                <w:sz w:val="18"/>
                <w:szCs w:val="18"/>
              </w:rPr>
              <w:t>領収書もしくはレシート</w:t>
            </w:r>
            <w:r w:rsidRPr="00496139">
              <w:rPr>
                <w:rFonts w:hint="eastAsia"/>
                <w:sz w:val="18"/>
                <w:szCs w:val="18"/>
              </w:rPr>
              <w:t>と、</w:t>
            </w:r>
            <w:r w:rsidRPr="00496139">
              <w:rPr>
                <w:rFonts w:asciiTheme="majorEastAsia" w:eastAsiaTheme="majorEastAsia" w:hAnsiTheme="majorEastAsia" w:hint="eastAsia"/>
                <w:b/>
                <w:sz w:val="18"/>
                <w:szCs w:val="18"/>
              </w:rPr>
              <w:t>型番がわかる保証書等のコピーを同封</w:t>
            </w:r>
            <w:r w:rsidRPr="00496139">
              <w:rPr>
                <w:rFonts w:hint="eastAsia"/>
                <w:sz w:val="18"/>
                <w:szCs w:val="18"/>
              </w:rPr>
              <w:t>してください。</w:t>
            </w:r>
          </w:p>
        </w:tc>
      </w:tr>
    </w:tbl>
    <w:p w14:paraId="31B910C6" w14:textId="23C5437D" w:rsidR="00142A91" w:rsidRDefault="00142A91" w:rsidP="00501D76"/>
    <w:tbl>
      <w:tblPr>
        <w:tblStyle w:val="a9"/>
        <w:tblW w:w="0" w:type="auto"/>
        <w:tblLook w:val="04A0" w:firstRow="1" w:lastRow="0" w:firstColumn="1" w:lastColumn="0" w:noHBand="0" w:noVBand="1"/>
      </w:tblPr>
      <w:tblGrid>
        <w:gridCol w:w="1271"/>
        <w:gridCol w:w="8357"/>
      </w:tblGrid>
      <w:tr w:rsidR="00496139" w14:paraId="0716FEC4" w14:textId="77777777" w:rsidTr="000E45CA">
        <w:trPr>
          <w:trHeight w:val="443"/>
        </w:trPr>
        <w:tc>
          <w:tcPr>
            <w:tcW w:w="1271" w:type="dxa"/>
            <w:shd w:val="clear" w:color="auto" w:fill="D0CECE" w:themeFill="background2" w:themeFillShade="E6"/>
          </w:tcPr>
          <w:p w14:paraId="4A158409" w14:textId="77777777" w:rsidR="00496139" w:rsidRDefault="006C748A" w:rsidP="00501D76">
            <w:pPr>
              <w:rPr>
                <w:szCs w:val="18"/>
              </w:rPr>
            </w:pPr>
            <w:r w:rsidRPr="006C748A">
              <w:rPr>
                <w:rFonts w:hint="eastAsia"/>
                <w:szCs w:val="18"/>
              </w:rPr>
              <w:t>添付書類</w:t>
            </w:r>
          </w:p>
          <w:p w14:paraId="36772CE1" w14:textId="77777777" w:rsidR="00317C51" w:rsidRPr="006C748A" w:rsidRDefault="00317C51" w:rsidP="00501D76">
            <w:pPr>
              <w:rPr>
                <w:szCs w:val="18"/>
              </w:rPr>
            </w:pPr>
          </w:p>
        </w:tc>
        <w:tc>
          <w:tcPr>
            <w:tcW w:w="8357" w:type="dxa"/>
          </w:tcPr>
          <w:p w14:paraId="5D7E0560" w14:textId="77777777" w:rsidR="007C0159" w:rsidRDefault="007C0159" w:rsidP="007C0159">
            <w:pPr>
              <w:rPr>
                <w:szCs w:val="18"/>
              </w:rPr>
            </w:pPr>
            <w:r>
              <w:rPr>
                <w:rFonts w:hint="eastAsia"/>
                <w:szCs w:val="18"/>
              </w:rPr>
              <w:t>□領収書もしくはレシートのコピー、型番がわかる書類（保証書等）のコピー</w:t>
            </w:r>
          </w:p>
          <w:p w14:paraId="7653C770" w14:textId="68A8607A" w:rsidR="003904ED" w:rsidRPr="00317C51" w:rsidRDefault="007C0159" w:rsidP="007C0159">
            <w:pPr>
              <w:rPr>
                <w:szCs w:val="18"/>
              </w:rPr>
            </w:pPr>
            <w:r>
              <w:rPr>
                <w:rFonts w:hint="eastAsia"/>
                <w:szCs w:val="18"/>
              </w:rPr>
              <w:t>□更新後の</w:t>
            </w:r>
            <w:r>
              <w:rPr>
                <w:rFonts w:hint="eastAsia"/>
                <w:szCs w:val="18"/>
              </w:rPr>
              <w:t>LED</w:t>
            </w:r>
            <w:r>
              <w:rPr>
                <w:rFonts w:hint="eastAsia"/>
                <w:szCs w:val="18"/>
              </w:rPr>
              <w:t>シーリングライトの設置した様子の写真</w:t>
            </w:r>
            <w:r w:rsidRPr="000E45CA">
              <w:rPr>
                <w:rFonts w:hint="eastAsia"/>
                <w:sz w:val="18"/>
                <w:szCs w:val="18"/>
              </w:rPr>
              <w:t>（任意です。必須ではありません）</w:t>
            </w:r>
          </w:p>
        </w:tc>
      </w:tr>
    </w:tbl>
    <w:p w14:paraId="1838480C" w14:textId="0FF26E93" w:rsidR="000D6637" w:rsidRDefault="007C0159" w:rsidP="00501D76">
      <w:r w:rsidRPr="007C0159">
        <w:rPr>
          <w:rFonts w:hint="eastAsia"/>
        </w:rPr>
        <w:t>応募内容に不備があった場合は当選の対象外となります。十分ご確認ください。</w:t>
      </w:r>
    </w:p>
    <w:p w14:paraId="4230B998" w14:textId="77777777" w:rsidR="004E02E6" w:rsidRDefault="00EB7825" w:rsidP="00501D76">
      <w:r>
        <w:rPr>
          <w:rFonts w:hint="eastAsia"/>
        </w:rPr>
        <w:t>-</w:t>
      </w:r>
      <w:r>
        <w:t>-----------------------------</w:t>
      </w:r>
      <w:r>
        <w:rPr>
          <w:rFonts w:hint="eastAsia"/>
        </w:rPr>
        <w:t>-</w:t>
      </w:r>
      <w:r>
        <w:t>--------------------------</w:t>
      </w:r>
      <w:r>
        <w:rPr>
          <w:rFonts w:hint="eastAsia"/>
        </w:rPr>
        <w:t xml:space="preserve">　切り取り線　</w:t>
      </w:r>
      <w:r>
        <w:rPr>
          <w:rFonts w:ascii="Segoe UI Emoji" w:hAnsi="Segoe UI Emoji" w:cs="Segoe UI Emoji" w:hint="eastAsia"/>
        </w:rPr>
        <w:t xml:space="preserve">✂　</w:t>
      </w:r>
      <w:r>
        <w:rPr>
          <w:rFonts w:hint="eastAsia"/>
        </w:rPr>
        <w:t>-</w:t>
      </w:r>
      <w:r>
        <w:t>----------</w:t>
      </w:r>
      <w:r>
        <w:rPr>
          <w:rFonts w:hint="eastAsia"/>
        </w:rPr>
        <w:t>-</w:t>
      </w:r>
      <w:r>
        <w:t>-----------------------------------------</w:t>
      </w:r>
    </w:p>
    <w:p w14:paraId="624CCFC3" w14:textId="77777777" w:rsidR="004E02E6" w:rsidRDefault="00831F0F" w:rsidP="004E02E6">
      <w:pPr>
        <w:pStyle w:val="a7"/>
        <w:numPr>
          <w:ilvl w:val="0"/>
          <w:numId w:val="12"/>
        </w:numPr>
        <w:ind w:leftChars="0" w:right="5102"/>
      </w:pPr>
      <w:r>
        <w:rPr>
          <w:noProof/>
        </w:rPr>
        <mc:AlternateContent>
          <mc:Choice Requires="wps">
            <w:drawing>
              <wp:anchor distT="45720" distB="45720" distL="114300" distR="114300" simplePos="0" relativeHeight="251659264" behindDoc="0" locked="0" layoutInCell="1" allowOverlap="1" wp14:anchorId="2C2D66A2" wp14:editId="64C730DD">
                <wp:simplePos x="0" y="0"/>
                <wp:positionH relativeFrom="margin">
                  <wp:posOffset>3048000</wp:posOffset>
                </wp:positionH>
                <wp:positionV relativeFrom="paragraph">
                  <wp:posOffset>66040</wp:posOffset>
                </wp:positionV>
                <wp:extent cx="3476625" cy="1781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81175"/>
                        </a:xfrm>
                        <a:prstGeom prst="rect">
                          <a:avLst/>
                        </a:prstGeom>
                        <a:solidFill>
                          <a:srgbClr val="FFFFFF"/>
                        </a:solidFill>
                        <a:ln w="9525">
                          <a:solidFill>
                            <a:srgbClr val="000000"/>
                          </a:solidFill>
                          <a:miter lim="800000"/>
                          <a:headEnd/>
                          <a:tailEnd/>
                        </a:ln>
                      </wps:spPr>
                      <wps:txbx>
                        <w:txbxContent>
                          <w:p w14:paraId="589A7AA3" w14:textId="14107D1E" w:rsidR="00EB7825" w:rsidRPr="00EB7825" w:rsidRDefault="00523C70">
                            <w:pPr>
                              <w:rPr>
                                <w:sz w:val="26"/>
                                <w:szCs w:val="26"/>
                              </w:rPr>
                            </w:pPr>
                            <w:r w:rsidRPr="00EB7825">
                              <w:rPr>
                                <w:rFonts w:hint="eastAsia"/>
                                <w:sz w:val="26"/>
                                <w:szCs w:val="26"/>
                              </w:rPr>
                              <w:t>〒</w:t>
                            </w:r>
                            <w:r w:rsidR="00BE46B9">
                              <w:rPr>
                                <w:rFonts w:hint="eastAsia"/>
                                <w:kern w:val="0"/>
                                <w:sz w:val="26"/>
                                <w:szCs w:val="26"/>
                              </w:rPr>
                              <w:t>６０４―８４１７</w:t>
                            </w:r>
                          </w:p>
                          <w:p w14:paraId="395F9A7A" w14:textId="77777777" w:rsidR="00523C70" w:rsidRPr="00EB7825" w:rsidRDefault="00523C70">
                            <w:pPr>
                              <w:rPr>
                                <w:sz w:val="26"/>
                                <w:szCs w:val="26"/>
                              </w:rPr>
                            </w:pPr>
                            <w:r w:rsidRPr="00EB7825">
                              <w:rPr>
                                <w:rFonts w:hint="eastAsia"/>
                                <w:sz w:val="26"/>
                                <w:szCs w:val="26"/>
                              </w:rPr>
                              <w:t>京都市中</w:t>
                            </w:r>
                            <w:bookmarkStart w:id="0" w:name="_GoBack"/>
                            <w:bookmarkEnd w:id="0"/>
                            <w:r w:rsidRPr="00EB7825">
                              <w:rPr>
                                <w:rFonts w:hint="eastAsia"/>
                                <w:sz w:val="26"/>
                                <w:szCs w:val="26"/>
                              </w:rPr>
                              <w:t>京区西ノ京内畑町</w:t>
                            </w:r>
                            <w:r w:rsidRPr="00EB7825">
                              <w:rPr>
                                <w:rFonts w:hint="eastAsia"/>
                                <w:sz w:val="26"/>
                                <w:szCs w:val="26"/>
                              </w:rPr>
                              <w:t>41</w:t>
                            </w:r>
                            <w:r w:rsidRPr="00EB7825">
                              <w:rPr>
                                <w:rFonts w:hint="eastAsia"/>
                                <w:sz w:val="26"/>
                                <w:szCs w:val="26"/>
                              </w:rPr>
                              <w:t>番</w:t>
                            </w:r>
                            <w:r w:rsidRPr="00EB7825">
                              <w:rPr>
                                <w:rFonts w:hint="eastAsia"/>
                                <w:sz w:val="26"/>
                                <w:szCs w:val="26"/>
                              </w:rPr>
                              <w:t>3</w:t>
                            </w:r>
                          </w:p>
                          <w:p w14:paraId="23B61D4D" w14:textId="77777777" w:rsidR="00523C70" w:rsidRDefault="00523C70"/>
                          <w:p w14:paraId="1C8EEACB" w14:textId="77777777" w:rsidR="00523C70" w:rsidRPr="00EB7825" w:rsidRDefault="00523C70">
                            <w:pPr>
                              <w:rPr>
                                <w:sz w:val="26"/>
                                <w:szCs w:val="26"/>
                              </w:rPr>
                            </w:pPr>
                            <w:r w:rsidRPr="00EB7825">
                              <w:rPr>
                                <w:rFonts w:hint="eastAsia"/>
                                <w:sz w:val="26"/>
                                <w:szCs w:val="26"/>
                              </w:rPr>
                              <w:t>京都府地球温暖化防止活動推進センター</w:t>
                            </w:r>
                          </w:p>
                          <w:p w14:paraId="31D21CBA" w14:textId="77777777" w:rsidR="00EB7825" w:rsidRPr="00EB7825" w:rsidRDefault="00523C70">
                            <w:pPr>
                              <w:rPr>
                                <w:sz w:val="26"/>
                                <w:szCs w:val="26"/>
                              </w:rPr>
                            </w:pPr>
                            <w:r w:rsidRPr="00EB7825">
                              <w:rPr>
                                <w:rFonts w:hint="eastAsia"/>
                                <w:sz w:val="26"/>
                                <w:szCs w:val="26"/>
                              </w:rPr>
                              <w:t>「おいしい京都、当たります♪」</w:t>
                            </w:r>
                          </w:p>
                          <w:p w14:paraId="64A4E123" w14:textId="77777777" w:rsidR="00523C70" w:rsidRPr="00EB7825" w:rsidRDefault="00523C70">
                            <w:pPr>
                              <w:rPr>
                                <w:sz w:val="26"/>
                                <w:szCs w:val="26"/>
                              </w:rPr>
                            </w:pPr>
                            <w:r w:rsidRPr="00EB7825">
                              <w:rPr>
                                <w:rFonts w:hint="eastAsia"/>
                                <w:sz w:val="26"/>
                                <w:szCs w:val="26"/>
                              </w:rPr>
                              <w:t>省エネ家電買替えキャンペーン事務局</w:t>
                            </w:r>
                            <w:r w:rsidR="00EB7825" w:rsidRPr="00EB7825">
                              <w:rPr>
                                <w:rFonts w:hint="eastAsia"/>
                                <w:sz w:val="26"/>
                                <w:szCs w:val="26"/>
                              </w:rPr>
                              <w:t xml:space="preserve">　行</w:t>
                            </w:r>
                          </w:p>
                          <w:p w14:paraId="245DE631" w14:textId="6A156335" w:rsidR="00523C70" w:rsidRDefault="007C0159" w:rsidP="007C0159">
                            <w:r>
                              <w:rPr>
                                <w:bdr w:val="single" w:sz="4" w:space="0" w:color="auto"/>
                              </w:rPr>
                              <w:t>C</w:t>
                            </w:r>
                            <w:r w:rsidR="00523C70" w:rsidRPr="00EB7825">
                              <w:rPr>
                                <w:rFonts w:hint="eastAsia"/>
                                <w:bdr w:val="single" w:sz="4" w:space="0" w:color="auto"/>
                              </w:rPr>
                              <w:t>コース</w:t>
                            </w:r>
                            <w:r>
                              <w:rPr>
                                <w:rFonts w:hint="eastAsia"/>
                                <w:bdr w:val="single" w:sz="4" w:space="0" w:color="auto"/>
                              </w:rPr>
                              <w:t>LED</w:t>
                            </w:r>
                            <w:r>
                              <w:rPr>
                                <w:rFonts w:hint="eastAsia"/>
                                <w:bdr w:val="single" w:sz="4" w:space="0" w:color="auto"/>
                              </w:rPr>
                              <w:t>シーリングライトへの更新</w:t>
                            </w:r>
                            <w:r w:rsidR="00EB7825" w:rsidRPr="00EB7825">
                              <w:rPr>
                                <w:rFonts w:hint="eastAsia"/>
                                <w:bdr w:val="single" w:sz="4" w:space="0" w:color="auto"/>
                              </w:rPr>
                              <w:t xml:space="preserve">　応募在中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D66A2" id="_x0000_t202" coordsize="21600,21600" o:spt="202" path="m,l,21600r21600,l21600,xe">
                <v:stroke joinstyle="miter"/>
                <v:path gradientshapeok="t" o:connecttype="rect"/>
              </v:shapetype>
              <v:shape id="テキスト ボックス 2" o:spid="_x0000_s1026" type="#_x0000_t202" style="position:absolute;left:0;text-align:left;margin-left:240pt;margin-top:5.2pt;width:273.75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">
                <v:textbox>
                  <w:txbxContent>
                    <w:p w14:paraId="589A7AA3" w14:textId="14107D1E" w:rsidR="00EB7825" w:rsidRPr="00EB7825" w:rsidRDefault="00523C70">
                      <w:pPr>
                        <w:rPr>
                          <w:sz w:val="26"/>
                          <w:szCs w:val="26"/>
                        </w:rPr>
                      </w:pPr>
                      <w:r w:rsidRPr="00EB7825">
                        <w:rPr>
                          <w:rFonts w:hint="eastAsia"/>
                          <w:sz w:val="26"/>
                          <w:szCs w:val="26"/>
                        </w:rPr>
                        <w:t>〒</w:t>
                      </w:r>
                      <w:r w:rsidR="00BE46B9">
                        <w:rPr>
                          <w:rFonts w:hint="eastAsia"/>
                          <w:kern w:val="0"/>
                          <w:sz w:val="26"/>
                          <w:szCs w:val="26"/>
                        </w:rPr>
                        <w:t>６０４―８４１７</w:t>
                      </w:r>
                    </w:p>
                    <w:p w14:paraId="395F9A7A" w14:textId="77777777" w:rsidR="00523C70" w:rsidRPr="00EB7825" w:rsidRDefault="00523C70">
                      <w:pPr>
                        <w:rPr>
                          <w:sz w:val="26"/>
                          <w:szCs w:val="26"/>
                        </w:rPr>
                      </w:pPr>
                      <w:r w:rsidRPr="00EB7825">
                        <w:rPr>
                          <w:rFonts w:hint="eastAsia"/>
                          <w:sz w:val="26"/>
                          <w:szCs w:val="26"/>
                        </w:rPr>
                        <w:t>京都市中</w:t>
                      </w:r>
                      <w:bookmarkStart w:id="1" w:name="_GoBack"/>
                      <w:bookmarkEnd w:id="1"/>
                      <w:r w:rsidRPr="00EB7825">
                        <w:rPr>
                          <w:rFonts w:hint="eastAsia"/>
                          <w:sz w:val="26"/>
                          <w:szCs w:val="26"/>
                        </w:rPr>
                        <w:t>京区西ノ京内畑町</w:t>
                      </w:r>
                      <w:r w:rsidRPr="00EB7825">
                        <w:rPr>
                          <w:rFonts w:hint="eastAsia"/>
                          <w:sz w:val="26"/>
                          <w:szCs w:val="26"/>
                        </w:rPr>
                        <w:t>41</w:t>
                      </w:r>
                      <w:r w:rsidRPr="00EB7825">
                        <w:rPr>
                          <w:rFonts w:hint="eastAsia"/>
                          <w:sz w:val="26"/>
                          <w:szCs w:val="26"/>
                        </w:rPr>
                        <w:t>番</w:t>
                      </w:r>
                      <w:r w:rsidRPr="00EB7825">
                        <w:rPr>
                          <w:rFonts w:hint="eastAsia"/>
                          <w:sz w:val="26"/>
                          <w:szCs w:val="26"/>
                        </w:rPr>
                        <w:t>3</w:t>
                      </w:r>
                    </w:p>
                    <w:p w14:paraId="23B61D4D" w14:textId="77777777" w:rsidR="00523C70" w:rsidRDefault="00523C70"/>
                    <w:p w14:paraId="1C8EEACB" w14:textId="77777777" w:rsidR="00523C70" w:rsidRPr="00EB7825" w:rsidRDefault="00523C70">
                      <w:pPr>
                        <w:rPr>
                          <w:sz w:val="26"/>
                          <w:szCs w:val="26"/>
                        </w:rPr>
                      </w:pPr>
                      <w:r w:rsidRPr="00EB7825">
                        <w:rPr>
                          <w:rFonts w:hint="eastAsia"/>
                          <w:sz w:val="26"/>
                          <w:szCs w:val="26"/>
                        </w:rPr>
                        <w:t>京都府地球温暖化防止活動推進センター</w:t>
                      </w:r>
                    </w:p>
                    <w:p w14:paraId="31D21CBA" w14:textId="77777777" w:rsidR="00EB7825" w:rsidRPr="00EB7825" w:rsidRDefault="00523C70">
                      <w:pPr>
                        <w:rPr>
                          <w:sz w:val="26"/>
                          <w:szCs w:val="26"/>
                        </w:rPr>
                      </w:pPr>
                      <w:r w:rsidRPr="00EB7825">
                        <w:rPr>
                          <w:rFonts w:hint="eastAsia"/>
                          <w:sz w:val="26"/>
                          <w:szCs w:val="26"/>
                        </w:rPr>
                        <w:t>「おいしい京都、当たります♪」</w:t>
                      </w:r>
                    </w:p>
                    <w:p w14:paraId="64A4E123" w14:textId="77777777" w:rsidR="00523C70" w:rsidRPr="00EB7825" w:rsidRDefault="00523C70">
                      <w:pPr>
                        <w:rPr>
                          <w:sz w:val="26"/>
                          <w:szCs w:val="26"/>
                        </w:rPr>
                      </w:pPr>
                      <w:r w:rsidRPr="00EB7825">
                        <w:rPr>
                          <w:rFonts w:hint="eastAsia"/>
                          <w:sz w:val="26"/>
                          <w:szCs w:val="26"/>
                        </w:rPr>
                        <w:t>省エネ家電買替えキャンペーン事務局</w:t>
                      </w:r>
                      <w:r w:rsidR="00EB7825" w:rsidRPr="00EB7825">
                        <w:rPr>
                          <w:rFonts w:hint="eastAsia"/>
                          <w:sz w:val="26"/>
                          <w:szCs w:val="26"/>
                        </w:rPr>
                        <w:t xml:space="preserve">　行</w:t>
                      </w:r>
                    </w:p>
                    <w:p w14:paraId="245DE631" w14:textId="6A156335" w:rsidR="00523C70" w:rsidRDefault="007C0159" w:rsidP="007C0159">
                      <w:r>
                        <w:rPr>
                          <w:bdr w:val="single" w:sz="4" w:space="0" w:color="auto"/>
                        </w:rPr>
                        <w:t>C</w:t>
                      </w:r>
                      <w:r w:rsidR="00523C70" w:rsidRPr="00EB7825">
                        <w:rPr>
                          <w:rFonts w:hint="eastAsia"/>
                          <w:bdr w:val="single" w:sz="4" w:space="0" w:color="auto"/>
                        </w:rPr>
                        <w:t>コース</w:t>
                      </w:r>
                      <w:r>
                        <w:rPr>
                          <w:rFonts w:hint="eastAsia"/>
                          <w:bdr w:val="single" w:sz="4" w:space="0" w:color="auto"/>
                        </w:rPr>
                        <w:t>LED</w:t>
                      </w:r>
                      <w:r>
                        <w:rPr>
                          <w:rFonts w:hint="eastAsia"/>
                          <w:bdr w:val="single" w:sz="4" w:space="0" w:color="auto"/>
                        </w:rPr>
                        <w:t>シーリングライトへの更新</w:t>
                      </w:r>
                      <w:r w:rsidR="00EB7825" w:rsidRPr="00EB7825">
                        <w:rPr>
                          <w:rFonts w:hint="eastAsia"/>
                          <w:bdr w:val="single" w:sz="4" w:space="0" w:color="auto"/>
                        </w:rPr>
                        <w:t xml:space="preserve">　応募在中</w:t>
                      </w:r>
                    </w:p>
                  </w:txbxContent>
                </v:textbox>
                <w10:wrap anchorx="margin"/>
              </v:shape>
            </w:pict>
          </mc:Fallback>
        </mc:AlternateContent>
      </w:r>
      <w:r w:rsidR="004E02E6">
        <w:rPr>
          <w:rFonts w:hint="eastAsia"/>
        </w:rPr>
        <w:t>右の宛先を切り取り、封筒に貼ってお使いください。封筒と切手はご準備ください。</w:t>
      </w:r>
    </w:p>
    <w:p w14:paraId="37CB59FC" w14:textId="77777777" w:rsidR="004E02E6" w:rsidRDefault="004E02E6" w:rsidP="004E02E6">
      <w:pPr>
        <w:pStyle w:val="a7"/>
        <w:numPr>
          <w:ilvl w:val="0"/>
          <w:numId w:val="12"/>
        </w:numPr>
        <w:ind w:leftChars="0" w:right="5102"/>
      </w:pPr>
      <w:r>
        <w:rPr>
          <w:rFonts w:hint="eastAsia"/>
        </w:rPr>
        <w:t>専用応募用紙に必要事項をご記入ください。裏面のアンケートもご記入ください。</w:t>
      </w:r>
    </w:p>
    <w:p w14:paraId="0F47F2D7" w14:textId="77777777" w:rsidR="004E02E6" w:rsidRDefault="004E02E6" w:rsidP="004E02E6">
      <w:pPr>
        <w:pStyle w:val="a7"/>
        <w:numPr>
          <w:ilvl w:val="0"/>
          <w:numId w:val="12"/>
        </w:numPr>
        <w:ind w:leftChars="0" w:right="5102"/>
      </w:pPr>
      <w:r>
        <w:rPr>
          <w:rFonts w:hint="eastAsia"/>
        </w:rPr>
        <w:t>専用応募用紙と添付書類を同封して郵送してください。</w:t>
      </w:r>
      <w:r w:rsidR="00C04D25">
        <w:rPr>
          <w:rFonts w:hint="eastAsia"/>
        </w:rPr>
        <w:t>2021</w:t>
      </w:r>
      <w:r w:rsidR="00C04D25">
        <w:rPr>
          <w:rFonts w:hint="eastAsia"/>
        </w:rPr>
        <w:t>年</w:t>
      </w:r>
      <w:r w:rsidR="00C04D25">
        <w:rPr>
          <w:rFonts w:hint="eastAsia"/>
        </w:rPr>
        <w:t>1</w:t>
      </w:r>
      <w:r w:rsidR="00C04D25">
        <w:rPr>
          <w:rFonts w:hint="eastAsia"/>
        </w:rPr>
        <w:t>月</w:t>
      </w:r>
      <w:r w:rsidR="00C04D25">
        <w:rPr>
          <w:rFonts w:hint="eastAsia"/>
        </w:rPr>
        <w:t>31</w:t>
      </w:r>
      <w:r w:rsidR="00C04D25">
        <w:rPr>
          <w:rFonts w:hint="eastAsia"/>
        </w:rPr>
        <w:t>日消印有効</w:t>
      </w:r>
      <w:r w:rsidR="00631D10">
        <w:rPr>
          <w:rFonts w:hint="eastAsia"/>
        </w:rPr>
        <w:t>。</w:t>
      </w:r>
    </w:p>
    <w:p w14:paraId="563BD0DC" w14:textId="77777777" w:rsidR="000D6637" w:rsidRDefault="000D6637" w:rsidP="00831F0F">
      <w:pPr>
        <w:ind w:right="5102"/>
      </w:pPr>
    </w:p>
    <w:p w14:paraId="4FC86EF3" w14:textId="77777777" w:rsidR="00831F0F" w:rsidRDefault="00831F0F" w:rsidP="00831F0F">
      <w:pPr>
        <w:ind w:right="5102"/>
      </w:pPr>
      <w:r>
        <w:rPr>
          <w:rFonts w:hint="eastAsia"/>
        </w:rPr>
        <w:t>※</w:t>
      </w:r>
      <w:r w:rsidR="004E02E6">
        <w:rPr>
          <w:rFonts w:hint="eastAsia"/>
        </w:rPr>
        <w:t>郵送</w:t>
      </w:r>
      <w:r>
        <w:rPr>
          <w:rFonts w:hint="eastAsia"/>
        </w:rPr>
        <w:t>の応募で</w:t>
      </w:r>
      <w:r w:rsidR="004E02E6">
        <w:rPr>
          <w:rFonts w:hint="eastAsia"/>
        </w:rPr>
        <w:t>は受付番号を発行しません。</w:t>
      </w:r>
    </w:p>
    <w:p w14:paraId="575530C0" w14:textId="77777777" w:rsidR="004E02E6" w:rsidRPr="004E02E6" w:rsidRDefault="004E02E6" w:rsidP="00831F0F">
      <w:pPr>
        <w:ind w:right="4818" w:firstLineChars="100" w:firstLine="210"/>
      </w:pPr>
      <w:r>
        <w:rPr>
          <w:rFonts w:hint="eastAsia"/>
        </w:rPr>
        <w:t>当選</w:t>
      </w:r>
      <w:r w:rsidR="00831F0F">
        <w:rPr>
          <w:rFonts w:hint="eastAsia"/>
        </w:rPr>
        <w:t>は</w:t>
      </w:r>
      <w:r>
        <w:rPr>
          <w:rFonts w:hint="eastAsia"/>
        </w:rPr>
        <w:t>発送をもってかえさせていただきます</w:t>
      </w:r>
      <w:r w:rsidR="00831F0F">
        <w:rPr>
          <w:rFonts w:hint="eastAsia"/>
        </w:rPr>
        <w:t>。</w:t>
      </w:r>
    </w:p>
    <w:p w14:paraId="1D81AA25" w14:textId="77777777" w:rsidR="003B31B7" w:rsidRDefault="004B354C" w:rsidP="00831F0F">
      <w:pPr>
        <w:ind w:right="-1"/>
      </w:pPr>
      <w:r>
        <w:rPr>
          <w:noProof/>
        </w:rPr>
        <w:lastRenderedPageBreak/>
        <w:drawing>
          <wp:anchor distT="0" distB="0" distL="114300" distR="114300" simplePos="0" relativeHeight="251662336" behindDoc="0" locked="0" layoutInCell="1" allowOverlap="1" wp14:anchorId="48AA813A" wp14:editId="502C59F9">
            <wp:simplePos x="0" y="0"/>
            <wp:positionH relativeFrom="margin">
              <wp:posOffset>1669415</wp:posOffset>
            </wp:positionH>
            <wp:positionV relativeFrom="paragraph">
              <wp:posOffset>-10160</wp:posOffset>
            </wp:positionV>
            <wp:extent cx="2781300" cy="533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81300" cy="533400"/>
                    </a:xfrm>
                    <a:prstGeom prst="rect">
                      <a:avLst/>
                    </a:prstGeom>
                  </pic:spPr>
                </pic:pic>
              </a:graphicData>
            </a:graphic>
          </wp:anchor>
        </w:drawing>
      </w:r>
    </w:p>
    <w:p w14:paraId="1268FF59" w14:textId="77777777" w:rsidR="003B31B7" w:rsidRDefault="003B31B7" w:rsidP="00831F0F">
      <w:pPr>
        <w:ind w:right="-1"/>
      </w:pPr>
    </w:p>
    <w:p w14:paraId="6118ABC2" w14:textId="77777777" w:rsidR="004B354C" w:rsidRDefault="004B354C" w:rsidP="00831F0F">
      <w:pPr>
        <w:ind w:right="-1"/>
      </w:pPr>
    </w:p>
    <w:p w14:paraId="0A8214AF" w14:textId="7E001214" w:rsidR="003B31B7" w:rsidRDefault="007C0159" w:rsidP="00831F0F">
      <w:pPr>
        <w:ind w:right="-1"/>
      </w:pPr>
      <w:r>
        <w:rPr>
          <w:rFonts w:hint="eastAsia"/>
          <w:bdr w:val="single" w:sz="4" w:space="0" w:color="auto"/>
        </w:rPr>
        <w:t>C</w:t>
      </w:r>
      <w:r w:rsidR="004B354C" w:rsidRPr="004B354C">
        <w:rPr>
          <w:rFonts w:hint="eastAsia"/>
          <w:bdr w:val="single" w:sz="4" w:space="0" w:color="auto"/>
        </w:rPr>
        <w:t>コース　応募アンケート</w:t>
      </w:r>
      <w:r w:rsidR="004B354C">
        <w:rPr>
          <w:rFonts w:hint="eastAsia"/>
        </w:rPr>
        <w:t xml:space="preserve">　ご協力をお願いします。１つ選んで□にチェックをしてください。</w:t>
      </w:r>
    </w:p>
    <w:p w14:paraId="3B6043EF" w14:textId="77777777" w:rsidR="00F37DCF" w:rsidRDefault="00F37DCF" w:rsidP="00831F0F">
      <w:pPr>
        <w:ind w:right="-1"/>
      </w:pPr>
    </w:p>
    <w:p w14:paraId="771AF0CD" w14:textId="77777777" w:rsidR="0015622D" w:rsidRDefault="0015622D" w:rsidP="0015622D">
      <w:pPr>
        <w:rPr>
          <w:rFonts w:asciiTheme="majorEastAsia" w:eastAsiaTheme="majorEastAsia" w:hAnsiTheme="majorEastAsia"/>
          <w:b/>
        </w:rPr>
        <w:sectPr w:rsidR="0015622D" w:rsidSect="00831F0F">
          <w:pgSz w:w="11906" w:h="16838" w:code="9"/>
          <w:pgMar w:top="567" w:right="1134" w:bottom="1134" w:left="1134" w:header="851" w:footer="992" w:gutter="0"/>
          <w:cols w:space="425"/>
          <w:docGrid w:type="lines" w:linePitch="344"/>
        </w:sectPr>
      </w:pPr>
    </w:p>
    <w:p w14:paraId="6D2095AB" w14:textId="3EEF84B5" w:rsidR="00317C8A" w:rsidRDefault="00317C8A" w:rsidP="00317C8A">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w:t>
      </w:r>
      <w:r>
        <w:rPr>
          <w:rFonts w:asciiTheme="majorEastAsia" w:eastAsiaTheme="majorEastAsia" w:hAnsiTheme="majorEastAsia" w:hint="eastAsia"/>
          <w:b/>
        </w:rPr>
        <w:t>1</w:t>
      </w:r>
      <w:r w:rsidRPr="0015622D">
        <w:rPr>
          <w:rFonts w:asciiTheme="majorEastAsia" w:eastAsiaTheme="majorEastAsia" w:hAnsiTheme="majorEastAsia"/>
          <w:b/>
        </w:rPr>
        <w:t>】蛍光灯からLEDシーリングライトへ</w:t>
      </w:r>
    </w:p>
    <w:p w14:paraId="161ABE54" w14:textId="77777777" w:rsidR="00317C8A" w:rsidRPr="0015622D" w:rsidRDefault="00317C8A" w:rsidP="00317C8A">
      <w:pPr>
        <w:rPr>
          <w:rFonts w:asciiTheme="majorEastAsia" w:eastAsiaTheme="majorEastAsia" w:hAnsiTheme="majorEastAsia"/>
          <w:b/>
        </w:rPr>
      </w:pPr>
      <w:r w:rsidRPr="0015622D">
        <w:rPr>
          <w:rFonts w:asciiTheme="majorEastAsia" w:eastAsiaTheme="majorEastAsia" w:hAnsiTheme="majorEastAsia"/>
          <w:b/>
        </w:rPr>
        <w:t>交換すると約３年で元がとれることを知っていましたか？</w:t>
      </w:r>
    </w:p>
    <w:p w14:paraId="1B046413" w14:textId="77777777" w:rsidR="00317C8A" w:rsidRDefault="00317C8A" w:rsidP="00317C8A">
      <w:r>
        <w:rPr>
          <w:rFonts w:hint="eastAsia"/>
        </w:rPr>
        <w:t>□知っていた</w:t>
      </w:r>
    </w:p>
    <w:p w14:paraId="517EBC00" w14:textId="51A9D9A0" w:rsidR="00317C8A" w:rsidRDefault="00317C8A" w:rsidP="00317C8A">
      <w:r>
        <w:rPr>
          <w:rFonts w:hint="eastAsia"/>
        </w:rPr>
        <w:t>□今回のキャンペーンで初めて知った</w:t>
      </w:r>
    </w:p>
    <w:p w14:paraId="20EC6172" w14:textId="276326A3" w:rsidR="00317C8A" w:rsidRDefault="00317C8A" w:rsidP="00317C8A"/>
    <w:p w14:paraId="5F94E587" w14:textId="235DE3AB" w:rsidR="0015622D" w:rsidRDefault="004B354C" w:rsidP="0015622D">
      <w:pPr>
        <w:rPr>
          <w:rFonts w:asciiTheme="majorEastAsia" w:eastAsiaTheme="majorEastAsia" w:hAnsiTheme="majorEastAsia"/>
          <w:b/>
        </w:rPr>
      </w:pPr>
      <w:r w:rsidRPr="004B354C">
        <w:rPr>
          <w:rFonts w:asciiTheme="majorEastAsia" w:eastAsiaTheme="majorEastAsia" w:hAnsiTheme="majorEastAsia" w:hint="eastAsia"/>
          <w:b/>
        </w:rPr>
        <w:t>【Q</w:t>
      </w:r>
      <w:r w:rsidR="00317C8A">
        <w:rPr>
          <w:rFonts w:asciiTheme="majorEastAsia" w:eastAsiaTheme="majorEastAsia" w:hAnsiTheme="majorEastAsia"/>
          <w:b/>
        </w:rPr>
        <w:t>2</w:t>
      </w:r>
      <w:r w:rsidRPr="004B354C">
        <w:rPr>
          <w:rFonts w:asciiTheme="majorEastAsia" w:eastAsiaTheme="majorEastAsia" w:hAnsiTheme="majorEastAsia" w:hint="eastAsia"/>
          <w:b/>
        </w:rPr>
        <w:t>】冷蔵庫の買換えの際に、省エネ性能や</w:t>
      </w:r>
    </w:p>
    <w:p w14:paraId="6E364C06" w14:textId="77777777" w:rsidR="004B354C" w:rsidRPr="004B354C" w:rsidRDefault="004B354C" w:rsidP="0015622D">
      <w:pPr>
        <w:rPr>
          <w:rFonts w:asciiTheme="majorEastAsia" w:eastAsiaTheme="majorEastAsia" w:hAnsiTheme="majorEastAsia"/>
          <w:b/>
        </w:rPr>
      </w:pPr>
      <w:r w:rsidRPr="004B354C">
        <w:rPr>
          <w:rFonts w:asciiTheme="majorEastAsia" w:eastAsiaTheme="majorEastAsia" w:hAnsiTheme="majorEastAsia" w:hint="eastAsia"/>
          <w:b/>
        </w:rPr>
        <w:t>約10年間の電気代（＝ランニングコスト）等の情報を重要だと思いますか？</w:t>
      </w:r>
    </w:p>
    <w:p w14:paraId="340F762B" w14:textId="77777777" w:rsidR="004B354C" w:rsidRDefault="004B354C" w:rsidP="0015622D">
      <w:r>
        <w:rPr>
          <w:rFonts w:hint="eastAsia"/>
        </w:rPr>
        <w:t>□以前から重要だと思っている</w:t>
      </w:r>
    </w:p>
    <w:p w14:paraId="5035305A" w14:textId="77777777" w:rsidR="0015622D" w:rsidRDefault="004B354C" w:rsidP="0015622D">
      <w:r>
        <w:rPr>
          <w:rFonts w:hint="eastAsia"/>
        </w:rPr>
        <w:t>□今回のキャンペーンで重要だと</w:t>
      </w:r>
    </w:p>
    <w:p w14:paraId="238CD9A5" w14:textId="77777777" w:rsidR="004B354C" w:rsidRDefault="004B354C" w:rsidP="0015622D">
      <w:pPr>
        <w:ind w:firstLineChars="100" w:firstLine="210"/>
      </w:pPr>
      <w:r>
        <w:rPr>
          <w:rFonts w:hint="eastAsia"/>
        </w:rPr>
        <w:t>思うようになった</w:t>
      </w:r>
    </w:p>
    <w:p w14:paraId="6D864676" w14:textId="77777777" w:rsidR="004B354C" w:rsidRDefault="004B354C" w:rsidP="0015622D">
      <w:r>
        <w:rPr>
          <w:rFonts w:hint="eastAsia"/>
        </w:rPr>
        <w:t>□省エネ性能等は重要だと思わない</w:t>
      </w:r>
    </w:p>
    <w:p w14:paraId="534A0D8F" w14:textId="5521F691" w:rsidR="004B354C" w:rsidRPr="00367541" w:rsidRDefault="004B354C" w:rsidP="004B354C"/>
    <w:p w14:paraId="5AF707FB" w14:textId="77777777" w:rsidR="004B354C" w:rsidRPr="0015622D" w:rsidRDefault="004B354C" w:rsidP="004B354C">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Q3】</w:t>
      </w:r>
      <w:r w:rsidR="00285480" w:rsidRPr="00285480">
        <w:rPr>
          <w:rFonts w:asciiTheme="majorEastAsia" w:eastAsiaTheme="majorEastAsia" w:hAnsiTheme="majorEastAsia" w:hint="eastAsia"/>
          <w:b/>
        </w:rPr>
        <w:t>次回、冷蔵庫を購入・更新する際に、省エネ性能をどれぐらい重視しますか？</w:t>
      </w:r>
    </w:p>
    <w:p w14:paraId="51FA0AA3" w14:textId="77777777" w:rsidR="004B354C" w:rsidRDefault="004B354C" w:rsidP="004B354C">
      <w:r>
        <w:rPr>
          <w:rFonts w:hint="eastAsia"/>
        </w:rPr>
        <w:t>□省エネ性能を重視しない</w:t>
      </w:r>
    </w:p>
    <w:p w14:paraId="007702FC" w14:textId="77777777" w:rsidR="004B354C" w:rsidRDefault="004B354C" w:rsidP="004B354C">
      <w:r>
        <w:rPr>
          <w:rFonts w:hint="eastAsia"/>
        </w:rPr>
        <w:t>□省エネ性能を少し重視する</w:t>
      </w:r>
    </w:p>
    <w:p w14:paraId="70BA2302" w14:textId="77777777" w:rsidR="004B354C" w:rsidRDefault="004B354C" w:rsidP="004B354C">
      <w:r>
        <w:rPr>
          <w:rFonts w:hint="eastAsia"/>
        </w:rPr>
        <w:t>□省エネ性能をある程度重視する</w:t>
      </w:r>
    </w:p>
    <w:p w14:paraId="2FDDFD0A" w14:textId="77777777" w:rsidR="004B354C" w:rsidRDefault="004B354C" w:rsidP="004B354C">
      <w:r>
        <w:rPr>
          <w:rFonts w:hint="eastAsia"/>
        </w:rPr>
        <w:t>□省エネ性能を強く重視する</w:t>
      </w:r>
    </w:p>
    <w:p w14:paraId="72412AA4" w14:textId="77777777" w:rsidR="004B354C" w:rsidRDefault="004B354C" w:rsidP="004B354C">
      <w:r>
        <w:rPr>
          <w:rFonts w:hint="eastAsia"/>
        </w:rPr>
        <w:t>□わからない</w:t>
      </w:r>
    </w:p>
    <w:p w14:paraId="490DD6C1" w14:textId="77777777" w:rsidR="004B354C" w:rsidRDefault="004B354C" w:rsidP="004B354C"/>
    <w:p w14:paraId="7992C573" w14:textId="77777777" w:rsidR="004B354C" w:rsidRPr="0015622D" w:rsidRDefault="004B354C" w:rsidP="0015622D">
      <w:pPr>
        <w:rPr>
          <w:rFonts w:asciiTheme="majorEastAsia" w:eastAsiaTheme="majorEastAsia" w:hAnsiTheme="majorEastAsia"/>
          <w:b/>
        </w:rPr>
      </w:pPr>
      <w:r w:rsidRPr="0015622D">
        <w:rPr>
          <w:rFonts w:asciiTheme="majorEastAsia" w:eastAsiaTheme="majorEastAsia" w:hAnsiTheme="majorEastAsia" w:hint="eastAsia"/>
          <w:b/>
        </w:rPr>
        <w:t>【</w:t>
      </w:r>
      <w:r w:rsidRPr="0015622D">
        <w:rPr>
          <w:rFonts w:asciiTheme="majorEastAsia" w:eastAsiaTheme="majorEastAsia" w:hAnsiTheme="majorEastAsia"/>
          <w:b/>
        </w:rPr>
        <w:t>Q4】省エネ家電への更新は、光熱費削減だけでなく、地球温暖化対策＝気候変動対策につながるということについて</w:t>
      </w:r>
    </w:p>
    <w:p w14:paraId="0EADBB4D" w14:textId="77777777" w:rsidR="004B354C" w:rsidRDefault="0015622D" w:rsidP="004B354C">
      <w:r>
        <w:rPr>
          <w:rFonts w:hint="eastAsia"/>
        </w:rPr>
        <w:t>□</w:t>
      </w:r>
      <w:r w:rsidR="004B354C">
        <w:rPr>
          <w:rFonts w:hint="eastAsia"/>
        </w:rPr>
        <w:t>以前から認識していた</w:t>
      </w:r>
    </w:p>
    <w:p w14:paraId="39F72974" w14:textId="77777777" w:rsidR="004B354C" w:rsidRDefault="0015622D" w:rsidP="004B354C">
      <w:r>
        <w:rPr>
          <w:rFonts w:hint="eastAsia"/>
        </w:rPr>
        <w:t>□</w:t>
      </w:r>
      <w:r w:rsidR="004B354C">
        <w:rPr>
          <w:rFonts w:hint="eastAsia"/>
        </w:rPr>
        <w:t>今回のキャンペーンでそう思うようになった</w:t>
      </w:r>
    </w:p>
    <w:p w14:paraId="59FE0E9F" w14:textId="77777777" w:rsidR="004B354C" w:rsidRDefault="0015622D" w:rsidP="004B354C">
      <w:r>
        <w:rPr>
          <w:rFonts w:hint="eastAsia"/>
        </w:rPr>
        <w:t>□</w:t>
      </w:r>
      <w:r w:rsidR="004B354C">
        <w:rPr>
          <w:rFonts w:hint="eastAsia"/>
        </w:rPr>
        <w:t>そうは思わない</w:t>
      </w:r>
    </w:p>
    <w:p w14:paraId="0283CE8B" w14:textId="77777777" w:rsidR="0015622D" w:rsidRDefault="0015622D" w:rsidP="00831F0F">
      <w:pPr>
        <w:ind w:right="-1"/>
        <w:sectPr w:rsidR="0015622D" w:rsidSect="0015622D">
          <w:type w:val="continuous"/>
          <w:pgSz w:w="11906" w:h="16838" w:code="9"/>
          <w:pgMar w:top="567" w:right="1134" w:bottom="1134" w:left="1134" w:header="851" w:footer="992" w:gutter="0"/>
          <w:cols w:num="2" w:space="425"/>
          <w:docGrid w:type="lines" w:linePitch="344"/>
        </w:sectPr>
      </w:pPr>
    </w:p>
    <w:p w14:paraId="159769BD" w14:textId="669E6755" w:rsidR="0015622D" w:rsidRDefault="0015622D" w:rsidP="005164CF">
      <w:pPr>
        <w:ind w:right="-1"/>
        <w:jc w:val="right"/>
      </w:pPr>
      <w:r>
        <w:rPr>
          <w:rFonts w:hint="eastAsia"/>
        </w:rPr>
        <w:t>アンケートは以上です。ご協力、ありがとうございました。</w:t>
      </w:r>
    </w:p>
    <w:p w14:paraId="6CC036D3" w14:textId="25C8D9AD" w:rsidR="005164CF" w:rsidRDefault="005A64D0" w:rsidP="00831F0F">
      <w:pPr>
        <w:ind w:right="-1"/>
      </w:pPr>
      <w:r>
        <w:rPr>
          <w:noProof/>
        </w:rPr>
        <w:drawing>
          <wp:anchor distT="0" distB="0" distL="114300" distR="114300" simplePos="0" relativeHeight="251668480" behindDoc="0" locked="0" layoutInCell="1" allowOverlap="1" wp14:anchorId="2FCDA62C" wp14:editId="27020901">
            <wp:simplePos x="0" y="0"/>
            <wp:positionH relativeFrom="margin">
              <wp:posOffset>3641725</wp:posOffset>
            </wp:positionH>
            <wp:positionV relativeFrom="paragraph">
              <wp:posOffset>33655</wp:posOffset>
            </wp:positionV>
            <wp:extent cx="2242495" cy="2000250"/>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42495" cy="2000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DB2FAB3" wp14:editId="1ABA8D63">
            <wp:simplePos x="0" y="0"/>
            <wp:positionH relativeFrom="column">
              <wp:posOffset>1375410</wp:posOffset>
            </wp:positionH>
            <wp:positionV relativeFrom="paragraph">
              <wp:posOffset>100330</wp:posOffset>
            </wp:positionV>
            <wp:extent cx="2162175" cy="186763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2175" cy="1867637"/>
                    </a:xfrm>
                    <a:prstGeom prst="rect">
                      <a:avLst/>
                    </a:prstGeom>
                  </pic:spPr>
                </pic:pic>
              </a:graphicData>
            </a:graphic>
            <wp14:sizeRelH relativeFrom="margin">
              <wp14:pctWidth>0</wp14:pctWidth>
            </wp14:sizeRelH>
            <wp14:sizeRelV relativeFrom="margin">
              <wp14:pctHeight>0</wp14:pctHeight>
            </wp14:sizeRelV>
          </wp:anchor>
        </w:drawing>
      </w:r>
    </w:p>
    <w:p w14:paraId="25043238" w14:textId="0FFC656D" w:rsidR="005164CF" w:rsidRDefault="005A64D0" w:rsidP="00831F0F">
      <w:pPr>
        <w:ind w:right="-1"/>
      </w:pPr>
      <w:r>
        <w:rPr>
          <w:noProof/>
        </w:rPr>
        <w:drawing>
          <wp:anchor distT="0" distB="0" distL="114300" distR="114300" simplePos="0" relativeHeight="251663360" behindDoc="0" locked="0" layoutInCell="1" allowOverlap="1" wp14:anchorId="50847F5F" wp14:editId="5C38AF53">
            <wp:simplePos x="0" y="0"/>
            <wp:positionH relativeFrom="column">
              <wp:posOffset>-335280</wp:posOffset>
            </wp:positionH>
            <wp:positionV relativeFrom="paragraph">
              <wp:posOffset>164465</wp:posOffset>
            </wp:positionV>
            <wp:extent cx="1609725" cy="41910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9725" cy="419100"/>
                    </a:xfrm>
                    <a:prstGeom prst="rect">
                      <a:avLst/>
                    </a:prstGeom>
                  </pic:spPr>
                </pic:pic>
              </a:graphicData>
            </a:graphic>
          </wp:anchor>
        </w:drawing>
      </w:r>
    </w:p>
    <w:p w14:paraId="2D0741AC" w14:textId="3D5B1B3C" w:rsidR="005164CF" w:rsidRDefault="005164CF" w:rsidP="00831F0F">
      <w:pPr>
        <w:ind w:right="-1"/>
      </w:pPr>
    </w:p>
    <w:p w14:paraId="0A6F2739" w14:textId="197A2532" w:rsidR="00CC6B7E" w:rsidRDefault="00CC6B7E" w:rsidP="00831F0F">
      <w:pPr>
        <w:ind w:right="-1"/>
      </w:pPr>
    </w:p>
    <w:p w14:paraId="654070F9" w14:textId="6550D414" w:rsidR="00CC6B7E" w:rsidRDefault="00CC6B7E" w:rsidP="00831F0F">
      <w:pPr>
        <w:ind w:right="-1"/>
      </w:pPr>
    </w:p>
    <w:p w14:paraId="743AF44B" w14:textId="03B074C1" w:rsidR="005164CF" w:rsidRDefault="005164CF" w:rsidP="00831F0F">
      <w:pPr>
        <w:ind w:right="-1"/>
      </w:pPr>
    </w:p>
    <w:p w14:paraId="14BADA68" w14:textId="77777777" w:rsidR="004B7EDE" w:rsidRDefault="004B7EDE" w:rsidP="00831F0F">
      <w:pPr>
        <w:ind w:right="-1"/>
      </w:pPr>
    </w:p>
    <w:p w14:paraId="5F5996AE" w14:textId="4531E271" w:rsidR="004B7EDE" w:rsidRDefault="004B7EDE" w:rsidP="00831F0F">
      <w:pPr>
        <w:ind w:right="-1"/>
      </w:pPr>
    </w:p>
    <w:p w14:paraId="0AF67552" w14:textId="2B128C89" w:rsidR="004B7EDE" w:rsidRDefault="004B7EDE" w:rsidP="00831F0F">
      <w:pPr>
        <w:ind w:right="-1"/>
        <w:rPr>
          <w:noProof/>
        </w:rPr>
      </w:pPr>
    </w:p>
    <w:p w14:paraId="01A6238A" w14:textId="125E15DF" w:rsidR="00A92D2C" w:rsidRDefault="00BE5D5E" w:rsidP="00831F0F">
      <w:pPr>
        <w:ind w:right="-1"/>
        <w:rPr>
          <w:noProof/>
        </w:rPr>
      </w:pPr>
      <w:r>
        <w:rPr>
          <w:rFonts w:hint="eastAsia"/>
          <w:noProof/>
        </w:rPr>
        <mc:AlternateContent>
          <mc:Choice Requires="wps">
            <w:drawing>
              <wp:anchor distT="0" distB="0" distL="114300" distR="114300" simplePos="0" relativeHeight="251658239" behindDoc="1" locked="0" layoutInCell="1" allowOverlap="1" wp14:anchorId="09C7A440" wp14:editId="6A38AADC">
                <wp:simplePos x="0" y="0"/>
                <wp:positionH relativeFrom="column">
                  <wp:posOffset>-163830</wp:posOffset>
                </wp:positionH>
                <wp:positionV relativeFrom="paragraph">
                  <wp:posOffset>193675</wp:posOffset>
                </wp:positionV>
                <wp:extent cx="6515100" cy="3078480"/>
                <wp:effectExtent l="0" t="0" r="19050" b="26670"/>
                <wp:wrapNone/>
                <wp:docPr id="6" name="正方形/長方形 6"/>
                <wp:cNvGraphicFramePr/>
                <a:graphic xmlns:a="http://schemas.openxmlformats.org/drawingml/2006/main">
                  <a:graphicData uri="http://schemas.microsoft.com/office/word/2010/wordprocessingShape">
                    <wps:wsp>
                      <wps:cNvSpPr/>
                      <wps:spPr>
                        <a:xfrm>
                          <a:off x="0" y="0"/>
                          <a:ext cx="6515100" cy="3078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BA2CF" id="正方形/長方形 6" o:spid="_x0000_s1026" style="position:absolute;left:0;text-align:left;margin-left:-12.9pt;margin-top:15.25pt;width:513pt;height:242.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" fillcolor="white [3201]" strokecolor="black [3213]" strokeweight="1pt"/>
            </w:pict>
          </mc:Fallback>
        </mc:AlternateContent>
      </w:r>
    </w:p>
    <w:p w14:paraId="5B3321BC" w14:textId="77777777" w:rsidR="00BE5D5E" w:rsidRDefault="00BE5D5E" w:rsidP="006F1EB7">
      <w:pPr>
        <w:spacing w:line="240" w:lineRule="exact"/>
        <w:ind w:firstLineChars="2300" w:firstLine="4140"/>
        <w:rPr>
          <w:rFonts w:ascii="ＭＳ Ｐゴシック" w:eastAsia="ＭＳ Ｐゴシック" w:hAnsi="ＭＳ Ｐゴシック"/>
          <w:sz w:val="18"/>
          <w:szCs w:val="18"/>
        </w:rPr>
      </w:pPr>
    </w:p>
    <w:p w14:paraId="3421E688" w14:textId="1AFF9CE8" w:rsidR="00A92D2C" w:rsidRPr="00A92D2C" w:rsidRDefault="00A92D2C" w:rsidP="006F1EB7">
      <w:pPr>
        <w:spacing w:line="240" w:lineRule="exact"/>
        <w:ind w:firstLineChars="2300" w:firstLine="414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必ずご確認ください</w:t>
      </w:r>
    </w:p>
    <w:p w14:paraId="1395D024" w14:textId="77777777" w:rsidR="00A92D2C" w:rsidRPr="00A92D2C" w:rsidRDefault="00A92D2C" w:rsidP="006F1EB7">
      <w:pPr>
        <w:spacing w:line="160" w:lineRule="exact"/>
        <w:rPr>
          <w:rFonts w:ascii="ＭＳ Ｐゴシック" w:eastAsia="ＭＳ Ｐゴシック" w:hAnsi="ＭＳ Ｐゴシック"/>
          <w:sz w:val="18"/>
          <w:szCs w:val="18"/>
        </w:rPr>
      </w:pPr>
    </w:p>
    <w:p w14:paraId="08B2AF26" w14:textId="77777777" w:rsidR="00BE5D5E"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・2020年9月1日～2021年1月31日の期間内に、京都のお店で新品を購入した場合が対象となります（中古品等の購入は対</w:t>
      </w:r>
    </w:p>
    <w:p w14:paraId="163ED317" w14:textId="53A1FEA4" w:rsidR="00A92D2C"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象外です）。</w:t>
      </w:r>
    </w:p>
    <w:p w14:paraId="70599BB1" w14:textId="77777777" w:rsidR="006F1EB7" w:rsidRPr="00A92D2C" w:rsidRDefault="006F1EB7" w:rsidP="006F1EB7">
      <w:pPr>
        <w:spacing w:line="80" w:lineRule="exact"/>
        <w:rPr>
          <w:rFonts w:ascii="ＭＳ Ｐゴシック" w:eastAsia="ＭＳ Ｐゴシック" w:hAnsi="ＭＳ Ｐゴシック"/>
          <w:sz w:val="18"/>
          <w:szCs w:val="18"/>
        </w:rPr>
      </w:pPr>
    </w:p>
    <w:p w14:paraId="06D3CF1E" w14:textId="2ABF6C7E" w:rsidR="00A92D2C"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・更新前の照明器具は適正処分する必要があります（中古屋への販売や友人への譲渡などをされた場合は対象外となります）。</w:t>
      </w:r>
    </w:p>
    <w:p w14:paraId="0CB1D466" w14:textId="77777777" w:rsidR="006F1EB7" w:rsidRPr="00A92D2C" w:rsidRDefault="006F1EB7" w:rsidP="006F1EB7">
      <w:pPr>
        <w:spacing w:line="80" w:lineRule="exact"/>
        <w:rPr>
          <w:rFonts w:ascii="ＭＳ Ｐゴシック" w:eastAsia="ＭＳ Ｐゴシック" w:hAnsi="ＭＳ Ｐゴシック"/>
          <w:sz w:val="18"/>
          <w:szCs w:val="18"/>
        </w:rPr>
      </w:pPr>
    </w:p>
    <w:p w14:paraId="2D484A22" w14:textId="04FF0CF9" w:rsidR="00A92D2C"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・応募内容に不備があった場合は当選の対象外となります。応募内容に間違いがないか十分ご確認のうえ、送信をしてください。</w:t>
      </w:r>
    </w:p>
    <w:p w14:paraId="47A1584A" w14:textId="77777777" w:rsidR="006F1EB7" w:rsidRPr="00A92D2C" w:rsidRDefault="006F1EB7" w:rsidP="006F1EB7">
      <w:pPr>
        <w:spacing w:line="80" w:lineRule="exact"/>
        <w:rPr>
          <w:rFonts w:ascii="ＭＳ Ｐゴシック" w:eastAsia="ＭＳ Ｐゴシック" w:hAnsi="ＭＳ Ｐゴシック"/>
          <w:sz w:val="18"/>
          <w:szCs w:val="18"/>
        </w:rPr>
      </w:pPr>
    </w:p>
    <w:p w14:paraId="72C639F2" w14:textId="5D08E6DA" w:rsidR="00A92D2C"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・WEBサイトからの申し込みをされた場合は、応募受付ナンバーを発行します。</w:t>
      </w:r>
    </w:p>
    <w:p w14:paraId="398D325B" w14:textId="77777777" w:rsidR="006F1EB7" w:rsidRPr="00A92D2C" w:rsidRDefault="006F1EB7" w:rsidP="006F1EB7">
      <w:pPr>
        <w:spacing w:line="80" w:lineRule="exact"/>
        <w:rPr>
          <w:rFonts w:ascii="ＭＳ Ｐゴシック" w:eastAsia="ＭＳ Ｐゴシック" w:hAnsi="ＭＳ Ｐゴシック"/>
          <w:sz w:val="18"/>
          <w:szCs w:val="18"/>
        </w:rPr>
      </w:pPr>
    </w:p>
    <w:p w14:paraId="7EC0D71D" w14:textId="77777777" w:rsidR="00BE5D5E"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・前期当選者は11月末ごろ、後期当選者は2月中旬ごろまでに、当ホームページ上にて「応募受付ナンバー」を発表します。電</w:t>
      </w:r>
    </w:p>
    <w:p w14:paraId="39A9FD9D" w14:textId="49F608EA" w:rsidR="00A92D2C"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話等による個別の問い合わせには対応いたしかねますのでご了承ください。</w:t>
      </w:r>
    </w:p>
    <w:p w14:paraId="665EBF95" w14:textId="77777777" w:rsidR="006F1EB7" w:rsidRPr="00A92D2C" w:rsidRDefault="006F1EB7" w:rsidP="006F1EB7">
      <w:pPr>
        <w:spacing w:line="80" w:lineRule="exact"/>
        <w:rPr>
          <w:rFonts w:ascii="ＭＳ Ｐゴシック" w:eastAsia="ＭＳ Ｐゴシック" w:hAnsi="ＭＳ Ｐゴシック"/>
          <w:sz w:val="18"/>
          <w:szCs w:val="18"/>
        </w:rPr>
      </w:pPr>
    </w:p>
    <w:p w14:paraId="5178E218" w14:textId="77777777" w:rsidR="00BE5D5E"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・賞品の発送等：前期当選者には12月中旬ごろまで、後期当選者は2月末ごろまでをめどに賞品を発送予定です。また、当選か</w:t>
      </w:r>
    </w:p>
    <w:p w14:paraId="49733DE3" w14:textId="47097922" w:rsidR="00A92D2C"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らもれた方に本事業の参考資料を送付する予定をしています。</w:t>
      </w:r>
    </w:p>
    <w:p w14:paraId="5BD0DE10" w14:textId="77777777" w:rsidR="006F1EB7" w:rsidRPr="00A92D2C" w:rsidRDefault="006F1EB7" w:rsidP="006F1EB7">
      <w:pPr>
        <w:spacing w:line="80" w:lineRule="exact"/>
        <w:rPr>
          <w:rFonts w:ascii="ＭＳ Ｐゴシック" w:eastAsia="ＭＳ Ｐゴシック" w:hAnsi="ＭＳ Ｐゴシック"/>
          <w:sz w:val="18"/>
          <w:szCs w:val="18"/>
        </w:rPr>
      </w:pPr>
    </w:p>
    <w:p w14:paraId="384C1EC8" w14:textId="77777777" w:rsidR="00BE5D5E"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・応募フォームに入力いただいた個人情報は、本事業の賞品および参考資料の発送以外には使用しません。また、事業終了後</w:t>
      </w:r>
    </w:p>
    <w:p w14:paraId="6519FCBD" w14:textId="25869D45" w:rsidR="00A92D2C"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は適切に破棄いたします。</w:t>
      </w:r>
    </w:p>
    <w:p w14:paraId="0A9E1279" w14:textId="77777777" w:rsidR="006F1EB7" w:rsidRPr="00A92D2C" w:rsidRDefault="006F1EB7" w:rsidP="006F1EB7">
      <w:pPr>
        <w:spacing w:line="80" w:lineRule="exact"/>
        <w:rPr>
          <w:rFonts w:ascii="ＭＳ Ｐゴシック" w:eastAsia="ＭＳ Ｐゴシック" w:hAnsi="ＭＳ Ｐゴシック"/>
          <w:sz w:val="18"/>
          <w:szCs w:val="18"/>
        </w:rPr>
      </w:pPr>
    </w:p>
    <w:p w14:paraId="1CF48F9D" w14:textId="77777777" w:rsidR="00BE5D5E" w:rsidRDefault="00A92D2C" w:rsidP="00A92D2C">
      <w:pPr>
        <w:spacing w:line="240" w:lineRule="exact"/>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・更新後のLEDシーリングライトについての情報（定格消費電力、型番等）について、個人が特定できない形で集計したデータ等</w:t>
      </w:r>
    </w:p>
    <w:p w14:paraId="536B6187" w14:textId="77777777" w:rsidR="00BE5D5E"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は、省エネ家電の普及啓発等を目的として、京都府および京都府地球温暖化防止活動推進センターが利用することがあります。</w:t>
      </w:r>
    </w:p>
    <w:p w14:paraId="6F010BD2" w14:textId="6D3633BA" w:rsidR="00A92D2C" w:rsidRPr="00A92D2C" w:rsidRDefault="00A92D2C" w:rsidP="00BE5D5E">
      <w:pPr>
        <w:spacing w:line="240" w:lineRule="exact"/>
        <w:ind w:firstLineChars="50" w:firstLine="90"/>
        <w:rPr>
          <w:rFonts w:ascii="ＭＳ Ｐゴシック" w:eastAsia="ＭＳ Ｐゴシック" w:hAnsi="ＭＳ Ｐゴシック"/>
          <w:sz w:val="18"/>
          <w:szCs w:val="18"/>
        </w:rPr>
      </w:pPr>
      <w:r w:rsidRPr="00A92D2C">
        <w:rPr>
          <w:rFonts w:ascii="ＭＳ Ｐゴシック" w:eastAsia="ＭＳ Ｐゴシック" w:hAnsi="ＭＳ Ｐゴシック" w:hint="eastAsia"/>
          <w:sz w:val="18"/>
          <w:szCs w:val="18"/>
        </w:rPr>
        <w:t>ご了承ください。</w:t>
      </w:r>
    </w:p>
    <w:sectPr w:rsidR="00A92D2C" w:rsidRPr="00A92D2C" w:rsidSect="0015622D">
      <w:type w:val="continuous"/>
      <w:pgSz w:w="11906" w:h="16838" w:code="9"/>
      <w:pgMar w:top="567" w:right="1134"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0887" w14:textId="77777777" w:rsidR="00B276B1" w:rsidRDefault="00B276B1" w:rsidP="002851F3">
      <w:r>
        <w:separator/>
      </w:r>
    </w:p>
  </w:endnote>
  <w:endnote w:type="continuationSeparator" w:id="0">
    <w:p w14:paraId="0B1A7CF5" w14:textId="77777777" w:rsidR="00B276B1" w:rsidRDefault="00B276B1" w:rsidP="002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147E" w14:textId="77777777" w:rsidR="00B276B1" w:rsidRDefault="00B276B1" w:rsidP="002851F3">
      <w:r>
        <w:separator/>
      </w:r>
    </w:p>
  </w:footnote>
  <w:footnote w:type="continuationSeparator" w:id="0">
    <w:p w14:paraId="52538BBE" w14:textId="77777777" w:rsidR="00B276B1" w:rsidRDefault="00B276B1" w:rsidP="0028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4DAD"/>
    <w:multiLevelType w:val="hybridMultilevel"/>
    <w:tmpl w:val="96C48C06"/>
    <w:lvl w:ilvl="0" w:tplc="C2CED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95529"/>
    <w:multiLevelType w:val="hybridMultilevel"/>
    <w:tmpl w:val="CB1A4D04"/>
    <w:lvl w:ilvl="0" w:tplc="006CAA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F23F2"/>
    <w:multiLevelType w:val="hybridMultilevel"/>
    <w:tmpl w:val="0AB2C3D6"/>
    <w:lvl w:ilvl="0" w:tplc="AEE62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0D5C81"/>
    <w:multiLevelType w:val="hybridMultilevel"/>
    <w:tmpl w:val="4970AAA4"/>
    <w:lvl w:ilvl="0" w:tplc="2FBA5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971DF"/>
    <w:multiLevelType w:val="hybridMultilevel"/>
    <w:tmpl w:val="A1AAA928"/>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C35ECE"/>
    <w:multiLevelType w:val="hybridMultilevel"/>
    <w:tmpl w:val="6D421ECC"/>
    <w:lvl w:ilvl="0" w:tplc="BF468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6E11F5"/>
    <w:multiLevelType w:val="hybridMultilevel"/>
    <w:tmpl w:val="1D189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BB198E"/>
    <w:multiLevelType w:val="hybridMultilevel"/>
    <w:tmpl w:val="43C40FC2"/>
    <w:lvl w:ilvl="0" w:tplc="8CF2B57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84D65C9"/>
    <w:multiLevelType w:val="hybridMultilevel"/>
    <w:tmpl w:val="4266CD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9E251E"/>
    <w:multiLevelType w:val="hybridMultilevel"/>
    <w:tmpl w:val="949476D8"/>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820775"/>
    <w:multiLevelType w:val="hybridMultilevel"/>
    <w:tmpl w:val="6B38B13A"/>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B276F8F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D55517"/>
    <w:multiLevelType w:val="hybridMultilevel"/>
    <w:tmpl w:val="182EE9F8"/>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4C68F7"/>
    <w:multiLevelType w:val="hybridMultilevel"/>
    <w:tmpl w:val="0EE0ED06"/>
    <w:lvl w:ilvl="0" w:tplc="B276F8F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046607"/>
    <w:multiLevelType w:val="hybridMultilevel"/>
    <w:tmpl w:val="C700F872"/>
    <w:lvl w:ilvl="0" w:tplc="D34EE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550E81"/>
    <w:multiLevelType w:val="hybridMultilevel"/>
    <w:tmpl w:val="5D7487B0"/>
    <w:lvl w:ilvl="0" w:tplc="A48AF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B86C61"/>
    <w:multiLevelType w:val="hybridMultilevel"/>
    <w:tmpl w:val="FC0C1126"/>
    <w:lvl w:ilvl="0" w:tplc="8D52FDA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7CAD5EC8"/>
    <w:multiLevelType w:val="hybridMultilevel"/>
    <w:tmpl w:val="71E27480"/>
    <w:lvl w:ilvl="0" w:tplc="EF32F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860992"/>
    <w:multiLevelType w:val="hybridMultilevel"/>
    <w:tmpl w:val="94FAC2CC"/>
    <w:lvl w:ilvl="0" w:tplc="A48AF3C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5"/>
  </w:num>
  <w:num w:numId="3">
    <w:abstractNumId w:val="8"/>
  </w:num>
  <w:num w:numId="4">
    <w:abstractNumId w:val="9"/>
  </w:num>
  <w:num w:numId="5">
    <w:abstractNumId w:val="17"/>
  </w:num>
  <w:num w:numId="6">
    <w:abstractNumId w:val="11"/>
  </w:num>
  <w:num w:numId="7">
    <w:abstractNumId w:val="10"/>
  </w:num>
  <w:num w:numId="8">
    <w:abstractNumId w:val="14"/>
  </w:num>
  <w:num w:numId="9">
    <w:abstractNumId w:val="4"/>
  </w:num>
  <w:num w:numId="10">
    <w:abstractNumId w:val="12"/>
  </w:num>
  <w:num w:numId="11">
    <w:abstractNumId w:val="6"/>
  </w:num>
  <w:num w:numId="12">
    <w:abstractNumId w:val="13"/>
  </w:num>
  <w:num w:numId="13">
    <w:abstractNumId w:val="7"/>
  </w:num>
  <w:num w:numId="14">
    <w:abstractNumId w:val="0"/>
  </w:num>
  <w:num w:numId="15">
    <w:abstractNumId w:val="2"/>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04"/>
    <w:rsid w:val="00044724"/>
    <w:rsid w:val="000453CA"/>
    <w:rsid w:val="00070ADA"/>
    <w:rsid w:val="000A1462"/>
    <w:rsid w:val="000D6637"/>
    <w:rsid w:val="000E45CA"/>
    <w:rsid w:val="00142A91"/>
    <w:rsid w:val="00144746"/>
    <w:rsid w:val="00145887"/>
    <w:rsid w:val="00146854"/>
    <w:rsid w:val="0015074C"/>
    <w:rsid w:val="0015622D"/>
    <w:rsid w:val="00186182"/>
    <w:rsid w:val="001A5DEF"/>
    <w:rsid w:val="001D3311"/>
    <w:rsid w:val="001E5816"/>
    <w:rsid w:val="0025010C"/>
    <w:rsid w:val="00251AF6"/>
    <w:rsid w:val="002647EC"/>
    <w:rsid w:val="002756B8"/>
    <w:rsid w:val="002851F3"/>
    <w:rsid w:val="00285480"/>
    <w:rsid w:val="002E044A"/>
    <w:rsid w:val="002E0CAB"/>
    <w:rsid w:val="002F2C79"/>
    <w:rsid w:val="00317C51"/>
    <w:rsid w:val="00317C8A"/>
    <w:rsid w:val="00373AA6"/>
    <w:rsid w:val="003816B5"/>
    <w:rsid w:val="003904ED"/>
    <w:rsid w:val="003A384A"/>
    <w:rsid w:val="003B31B7"/>
    <w:rsid w:val="003F128D"/>
    <w:rsid w:val="003F3F9A"/>
    <w:rsid w:val="004039E1"/>
    <w:rsid w:val="00404EE3"/>
    <w:rsid w:val="00412C67"/>
    <w:rsid w:val="00413B43"/>
    <w:rsid w:val="00442F61"/>
    <w:rsid w:val="00446236"/>
    <w:rsid w:val="00453A97"/>
    <w:rsid w:val="00483ED2"/>
    <w:rsid w:val="00496139"/>
    <w:rsid w:val="004B354C"/>
    <w:rsid w:val="004B7EDE"/>
    <w:rsid w:val="004C3870"/>
    <w:rsid w:val="004E02E6"/>
    <w:rsid w:val="00501D76"/>
    <w:rsid w:val="005164CF"/>
    <w:rsid w:val="00522FD3"/>
    <w:rsid w:val="00523C70"/>
    <w:rsid w:val="0056554F"/>
    <w:rsid w:val="00577708"/>
    <w:rsid w:val="00597D87"/>
    <w:rsid w:val="005A64D0"/>
    <w:rsid w:val="005E4EDA"/>
    <w:rsid w:val="005F3398"/>
    <w:rsid w:val="00610A02"/>
    <w:rsid w:val="00631D10"/>
    <w:rsid w:val="006528EB"/>
    <w:rsid w:val="00665AD4"/>
    <w:rsid w:val="00682EC3"/>
    <w:rsid w:val="006A73FF"/>
    <w:rsid w:val="006C43FE"/>
    <w:rsid w:val="006C748A"/>
    <w:rsid w:val="006F1DBA"/>
    <w:rsid w:val="006F1EB7"/>
    <w:rsid w:val="006F79EF"/>
    <w:rsid w:val="00742556"/>
    <w:rsid w:val="007C0159"/>
    <w:rsid w:val="007E3526"/>
    <w:rsid w:val="007F2ADA"/>
    <w:rsid w:val="008073CF"/>
    <w:rsid w:val="00816267"/>
    <w:rsid w:val="0082772B"/>
    <w:rsid w:val="00831F0F"/>
    <w:rsid w:val="00842A95"/>
    <w:rsid w:val="00856FE4"/>
    <w:rsid w:val="00862A94"/>
    <w:rsid w:val="008636F2"/>
    <w:rsid w:val="008A5D1F"/>
    <w:rsid w:val="008F62B0"/>
    <w:rsid w:val="009101CB"/>
    <w:rsid w:val="009157C4"/>
    <w:rsid w:val="00932EF4"/>
    <w:rsid w:val="00933E69"/>
    <w:rsid w:val="00961A4B"/>
    <w:rsid w:val="00970F04"/>
    <w:rsid w:val="009971AC"/>
    <w:rsid w:val="00A31038"/>
    <w:rsid w:val="00A37CFB"/>
    <w:rsid w:val="00A614C2"/>
    <w:rsid w:val="00A73B70"/>
    <w:rsid w:val="00A81373"/>
    <w:rsid w:val="00A92D2C"/>
    <w:rsid w:val="00B107D1"/>
    <w:rsid w:val="00B276B1"/>
    <w:rsid w:val="00BC0066"/>
    <w:rsid w:val="00BE390E"/>
    <w:rsid w:val="00BE46B9"/>
    <w:rsid w:val="00BE5D5E"/>
    <w:rsid w:val="00C04D25"/>
    <w:rsid w:val="00C159E2"/>
    <w:rsid w:val="00C60181"/>
    <w:rsid w:val="00C715EC"/>
    <w:rsid w:val="00C9065C"/>
    <w:rsid w:val="00CA11CB"/>
    <w:rsid w:val="00CB2AED"/>
    <w:rsid w:val="00CC6B7E"/>
    <w:rsid w:val="00CE004F"/>
    <w:rsid w:val="00CE4A34"/>
    <w:rsid w:val="00CF209C"/>
    <w:rsid w:val="00D10BB8"/>
    <w:rsid w:val="00D129F4"/>
    <w:rsid w:val="00D26A49"/>
    <w:rsid w:val="00D32952"/>
    <w:rsid w:val="00D70B6E"/>
    <w:rsid w:val="00D92AE2"/>
    <w:rsid w:val="00D938D4"/>
    <w:rsid w:val="00DA3B3E"/>
    <w:rsid w:val="00DE5E26"/>
    <w:rsid w:val="00E07066"/>
    <w:rsid w:val="00E11869"/>
    <w:rsid w:val="00E35A87"/>
    <w:rsid w:val="00E552F9"/>
    <w:rsid w:val="00E8453B"/>
    <w:rsid w:val="00E90F83"/>
    <w:rsid w:val="00E91A05"/>
    <w:rsid w:val="00E951A6"/>
    <w:rsid w:val="00EB7825"/>
    <w:rsid w:val="00ED3BB7"/>
    <w:rsid w:val="00F063B5"/>
    <w:rsid w:val="00F36B68"/>
    <w:rsid w:val="00F37DCF"/>
    <w:rsid w:val="00F94F89"/>
    <w:rsid w:val="00FC39AC"/>
    <w:rsid w:val="00FC413B"/>
    <w:rsid w:val="00FD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68D8C"/>
  <w15:chartTrackingRefBased/>
  <w15:docId w15:val="{491696F4-FDEE-4D95-86FC-94EFA47C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1F3"/>
    <w:pPr>
      <w:tabs>
        <w:tab w:val="center" w:pos="4252"/>
        <w:tab w:val="right" w:pos="8504"/>
      </w:tabs>
      <w:snapToGrid w:val="0"/>
    </w:pPr>
  </w:style>
  <w:style w:type="character" w:customStyle="1" w:styleId="a4">
    <w:name w:val="ヘッダー (文字)"/>
    <w:basedOn w:val="a0"/>
    <w:link w:val="a3"/>
    <w:uiPriority w:val="99"/>
    <w:rsid w:val="002851F3"/>
  </w:style>
  <w:style w:type="paragraph" w:styleId="a5">
    <w:name w:val="footer"/>
    <w:basedOn w:val="a"/>
    <w:link w:val="a6"/>
    <w:uiPriority w:val="99"/>
    <w:unhideWhenUsed/>
    <w:rsid w:val="002851F3"/>
    <w:pPr>
      <w:tabs>
        <w:tab w:val="center" w:pos="4252"/>
        <w:tab w:val="right" w:pos="8504"/>
      </w:tabs>
      <w:snapToGrid w:val="0"/>
    </w:pPr>
  </w:style>
  <w:style w:type="character" w:customStyle="1" w:styleId="a6">
    <w:name w:val="フッター (文字)"/>
    <w:basedOn w:val="a0"/>
    <w:link w:val="a5"/>
    <w:uiPriority w:val="99"/>
    <w:rsid w:val="002851F3"/>
  </w:style>
  <w:style w:type="paragraph" w:styleId="a7">
    <w:name w:val="List Paragraph"/>
    <w:basedOn w:val="a"/>
    <w:uiPriority w:val="34"/>
    <w:qFormat/>
    <w:rsid w:val="002851F3"/>
    <w:pPr>
      <w:ind w:leftChars="400" w:left="840"/>
    </w:pPr>
  </w:style>
  <w:style w:type="character" w:styleId="a8">
    <w:name w:val="Hyperlink"/>
    <w:basedOn w:val="a0"/>
    <w:uiPriority w:val="99"/>
    <w:unhideWhenUsed/>
    <w:rsid w:val="003F128D"/>
    <w:rPr>
      <w:color w:val="0000FF"/>
      <w:u w:val="single"/>
    </w:rPr>
  </w:style>
  <w:style w:type="table" w:styleId="a9">
    <w:name w:val="Table Grid"/>
    <w:basedOn w:val="a1"/>
    <w:uiPriority w:val="39"/>
    <w:rsid w:val="00F0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KCFCA</dc:creator>
  <cp:keywords/>
  <dc:description/>
  <cp:lastModifiedBy>KCFCA</cp:lastModifiedBy>
  <cp:revision>12</cp:revision>
  <dcterms:created xsi:type="dcterms:W3CDTF">2020-08-28T10:11:00Z</dcterms:created>
  <dcterms:modified xsi:type="dcterms:W3CDTF">2020-09-10T06:44:00Z</dcterms:modified>
</cp:coreProperties>
</file>